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shd w:val="clear" w:color="auto" w:fill="FFFFFF"/>
        <w:tblCellMar>
          <w:left w:w="0" w:type="dxa"/>
          <w:right w:w="0" w:type="dxa"/>
        </w:tblCellMar>
        <w:tblLook w:val="04A0" w:firstRow="1" w:lastRow="0" w:firstColumn="1" w:lastColumn="0" w:noHBand="0" w:noVBand="1"/>
      </w:tblPr>
      <w:tblGrid>
        <w:gridCol w:w="9355"/>
      </w:tblGrid>
      <w:tr w:rsidR="00A42E63" w:rsidRPr="00A42E63" w14:paraId="5B0E386E" w14:textId="77777777" w:rsidTr="00A60DE7">
        <w:tc>
          <w:tcPr>
            <w:tcW w:w="2222" w:type="pct"/>
            <w:shd w:val="clear" w:color="auto" w:fill="FFFFFF"/>
            <w:vAlign w:val="bottom"/>
          </w:tcPr>
          <w:p w14:paraId="3A14B26D" w14:textId="77777777" w:rsidR="00A42E63" w:rsidRPr="00A42E63" w:rsidRDefault="00A42E63" w:rsidP="00A42E63">
            <w:pPr>
              <w:spacing w:after="240"/>
              <w:jc w:val="center"/>
              <w:rPr>
                <w:rFonts w:ascii="Times New Roman" w:hAnsi="Times New Roman" w:cs="Times New Roman"/>
                <w:b/>
                <w:bCs/>
                <w:sz w:val="28"/>
                <w:szCs w:val="28"/>
              </w:rPr>
            </w:pPr>
            <w:r w:rsidRPr="00A42E63">
              <w:rPr>
                <w:rFonts w:ascii="Times New Roman" w:hAnsi="Times New Roman" w:cs="Times New Roman"/>
                <w:b/>
                <w:bCs/>
                <w:sz w:val="28"/>
                <w:szCs w:val="28"/>
              </w:rPr>
              <w:t>ОБЩЕСТВО С ОГРАНИЧЕННОЙ ОТВЕТСТВЕННОСТЬЮ</w:t>
            </w:r>
          </w:p>
          <w:p w14:paraId="470DD88A" w14:textId="77777777" w:rsidR="00A42E63" w:rsidRPr="00A42E63" w:rsidRDefault="00A42E63" w:rsidP="00A60DE7">
            <w:pPr>
              <w:jc w:val="center"/>
              <w:rPr>
                <w:rFonts w:ascii="Times New Roman" w:hAnsi="Times New Roman" w:cs="Times New Roman"/>
                <w:b/>
                <w:bCs/>
                <w:sz w:val="28"/>
                <w:szCs w:val="28"/>
              </w:rPr>
            </w:pPr>
            <w:r w:rsidRPr="00A42E63">
              <w:rPr>
                <w:rFonts w:ascii="Times New Roman" w:hAnsi="Times New Roman" w:cs="Times New Roman"/>
                <w:b/>
                <w:bCs/>
                <w:sz w:val="28"/>
                <w:szCs w:val="28"/>
              </w:rPr>
              <w:t>«ОРТО-ИННОВАЦИИ МОСКВА»</w:t>
            </w:r>
          </w:p>
          <w:p w14:paraId="7938F0E8" w14:textId="77777777" w:rsidR="00A42E63" w:rsidRPr="00A42E63" w:rsidRDefault="00A42E63" w:rsidP="00A60DE7">
            <w:pPr>
              <w:spacing w:before="75" w:after="75"/>
              <w:ind w:left="75" w:right="75"/>
              <w:jc w:val="right"/>
              <w:rPr>
                <w:rFonts w:ascii="Times New Roman" w:eastAsia="Times New Roman" w:hAnsi="Times New Roman" w:cs="Times New Roman"/>
                <w:sz w:val="24"/>
                <w:szCs w:val="24"/>
              </w:rPr>
            </w:pPr>
          </w:p>
          <w:p w14:paraId="187EFF20" w14:textId="77777777" w:rsidR="00A42E63" w:rsidRPr="00A42E63" w:rsidRDefault="00A42E63" w:rsidP="00A60DE7">
            <w:pPr>
              <w:spacing w:before="75" w:after="75"/>
              <w:ind w:left="75" w:right="75"/>
              <w:jc w:val="right"/>
              <w:rPr>
                <w:rFonts w:ascii="Times New Roman" w:eastAsia="Times New Roman" w:hAnsi="Times New Roman" w:cs="Times New Roman"/>
                <w:sz w:val="24"/>
                <w:szCs w:val="24"/>
              </w:rPr>
            </w:pPr>
          </w:p>
        </w:tc>
      </w:tr>
      <w:tr w:rsidR="00A42E63" w:rsidRPr="00A42E63" w14:paraId="45DE4AA0" w14:textId="77777777" w:rsidTr="00A60DE7">
        <w:tc>
          <w:tcPr>
            <w:tcW w:w="2222" w:type="pct"/>
            <w:shd w:val="clear" w:color="auto" w:fill="FFFFFF"/>
            <w:vAlign w:val="bottom"/>
          </w:tcPr>
          <w:p w14:paraId="4B97AA94" w14:textId="77777777" w:rsidR="00A42E63" w:rsidRPr="00A42E63" w:rsidRDefault="00A42E63" w:rsidP="00A60DE7">
            <w:pPr>
              <w:pStyle w:val="ConsPlusNonformat"/>
              <w:spacing w:before="260"/>
              <w:ind w:left="4536"/>
              <w:rPr>
                <w:rFonts w:ascii="Times New Roman" w:hAnsi="Times New Roman" w:cs="Times New Roman"/>
                <w:sz w:val="28"/>
                <w:szCs w:val="28"/>
              </w:rPr>
            </w:pPr>
            <w:r w:rsidRPr="00A42E63">
              <w:rPr>
                <w:rFonts w:ascii="Times New Roman" w:hAnsi="Times New Roman" w:cs="Times New Roman"/>
                <w:sz w:val="28"/>
                <w:szCs w:val="28"/>
              </w:rPr>
              <w:t>УТВЕРЖДАЮ</w:t>
            </w:r>
          </w:p>
          <w:p w14:paraId="1477C8B5" w14:textId="77777777" w:rsidR="00A42E63" w:rsidRPr="00A42E63" w:rsidRDefault="00A42E63" w:rsidP="00A60DE7">
            <w:pPr>
              <w:pStyle w:val="ConsPlusNonformat"/>
              <w:ind w:left="4536"/>
              <w:rPr>
                <w:rFonts w:ascii="Times New Roman" w:hAnsi="Times New Roman" w:cs="Times New Roman"/>
                <w:sz w:val="28"/>
                <w:szCs w:val="28"/>
              </w:rPr>
            </w:pPr>
            <w:r w:rsidRPr="00A42E63">
              <w:rPr>
                <w:rFonts w:ascii="Times New Roman" w:hAnsi="Times New Roman" w:cs="Times New Roman"/>
                <w:sz w:val="28"/>
                <w:szCs w:val="28"/>
              </w:rPr>
              <w:t xml:space="preserve">Генеральный директор </w:t>
            </w:r>
          </w:p>
          <w:p w14:paraId="525B9288" w14:textId="77777777" w:rsidR="00A42E63" w:rsidRPr="00A42E63" w:rsidRDefault="00A42E63" w:rsidP="00A60DE7">
            <w:pPr>
              <w:pStyle w:val="ConsPlusNonformat"/>
              <w:ind w:left="4536"/>
              <w:rPr>
                <w:rFonts w:ascii="Times New Roman" w:hAnsi="Times New Roman" w:cs="Times New Roman"/>
                <w:sz w:val="28"/>
                <w:szCs w:val="28"/>
              </w:rPr>
            </w:pPr>
            <w:r w:rsidRPr="00A42E63">
              <w:rPr>
                <w:rFonts w:ascii="Times New Roman" w:hAnsi="Times New Roman" w:cs="Times New Roman"/>
                <w:sz w:val="28"/>
                <w:szCs w:val="28"/>
              </w:rPr>
              <w:t xml:space="preserve">ООО «Орто-Инновации Москва» </w:t>
            </w:r>
          </w:p>
          <w:p w14:paraId="1E114FE3" w14:textId="3EA4F1B3" w:rsidR="00A42E63" w:rsidRPr="00A42E63" w:rsidRDefault="00A42E63" w:rsidP="00A60DE7">
            <w:pPr>
              <w:pStyle w:val="ConsPlusNonformat"/>
              <w:ind w:left="4536"/>
              <w:rPr>
                <w:rFonts w:ascii="Times New Roman" w:hAnsi="Times New Roman" w:cs="Times New Roman"/>
                <w:sz w:val="28"/>
                <w:szCs w:val="28"/>
              </w:rPr>
            </w:pPr>
            <w:r w:rsidRPr="00A42E63">
              <w:rPr>
                <w:rFonts w:ascii="Times New Roman" w:hAnsi="Times New Roman" w:cs="Times New Roman"/>
                <w:sz w:val="28"/>
                <w:szCs w:val="28"/>
              </w:rPr>
              <w:t>«___» __________________ 202</w:t>
            </w:r>
            <w:r w:rsidR="00884CDF">
              <w:rPr>
                <w:rFonts w:ascii="Times New Roman" w:hAnsi="Times New Roman" w:cs="Times New Roman"/>
                <w:sz w:val="28"/>
                <w:szCs w:val="28"/>
              </w:rPr>
              <w:t>6</w:t>
            </w:r>
            <w:r w:rsidRPr="00A42E63">
              <w:rPr>
                <w:rFonts w:ascii="Times New Roman" w:hAnsi="Times New Roman" w:cs="Times New Roman"/>
                <w:sz w:val="28"/>
                <w:szCs w:val="28"/>
              </w:rPr>
              <w:t xml:space="preserve"> г.</w:t>
            </w:r>
          </w:p>
          <w:p w14:paraId="19328132" w14:textId="77777777" w:rsidR="00A42E63" w:rsidRPr="00A42E63" w:rsidRDefault="00A42E63" w:rsidP="00A60DE7">
            <w:pPr>
              <w:pStyle w:val="ConsPlusNonformat"/>
              <w:ind w:left="4536"/>
              <w:rPr>
                <w:rFonts w:ascii="Times New Roman" w:hAnsi="Times New Roman" w:cs="Times New Roman"/>
                <w:sz w:val="28"/>
                <w:szCs w:val="28"/>
              </w:rPr>
            </w:pPr>
            <w:r w:rsidRPr="00A42E63">
              <w:rPr>
                <w:rFonts w:ascii="Times New Roman" w:hAnsi="Times New Roman" w:cs="Times New Roman"/>
                <w:sz w:val="28"/>
                <w:szCs w:val="28"/>
              </w:rPr>
              <w:t>________________/Ю.В. Гуленкова</w:t>
            </w:r>
          </w:p>
          <w:p w14:paraId="41932AD0" w14:textId="77777777" w:rsidR="00A42E63" w:rsidRPr="00A42E63" w:rsidRDefault="00A42E63" w:rsidP="00A60DE7">
            <w:pPr>
              <w:pStyle w:val="ConsPlusNonformat"/>
              <w:ind w:left="4536"/>
              <w:rPr>
                <w:rFonts w:ascii="Times New Roman" w:eastAsia="Times New Roman" w:hAnsi="Times New Roman" w:cs="Times New Roman"/>
                <w:sz w:val="28"/>
                <w:szCs w:val="28"/>
              </w:rPr>
            </w:pPr>
            <w:r w:rsidRPr="00A42E63">
              <w:rPr>
                <w:rFonts w:ascii="Times New Roman" w:hAnsi="Times New Roman" w:cs="Times New Roman"/>
                <w:sz w:val="28"/>
                <w:szCs w:val="28"/>
              </w:rPr>
              <w:t>М.П.</w:t>
            </w:r>
          </w:p>
        </w:tc>
      </w:tr>
    </w:tbl>
    <w:p w14:paraId="7BE1A687" w14:textId="77777777" w:rsidR="00A42E63" w:rsidRPr="00A42E63" w:rsidRDefault="00A42E63" w:rsidP="00A42E63">
      <w:pPr>
        <w:jc w:val="right"/>
        <w:rPr>
          <w:rFonts w:ascii="Times New Roman" w:hAnsi="Times New Roman" w:cs="Times New Roman"/>
        </w:rPr>
      </w:pPr>
    </w:p>
    <w:p w14:paraId="1ABE710C" w14:textId="77777777" w:rsidR="00A42E63" w:rsidRPr="00A42E63" w:rsidRDefault="00A42E63" w:rsidP="00A42E63">
      <w:pPr>
        <w:jc w:val="right"/>
        <w:rPr>
          <w:rFonts w:ascii="Times New Roman" w:hAnsi="Times New Roman" w:cs="Times New Roman"/>
        </w:rPr>
      </w:pPr>
    </w:p>
    <w:p w14:paraId="17039155" w14:textId="77777777" w:rsidR="00A42E63" w:rsidRPr="00A42E63" w:rsidRDefault="00A42E63" w:rsidP="00A42E63">
      <w:pPr>
        <w:jc w:val="right"/>
        <w:rPr>
          <w:rFonts w:ascii="Times New Roman" w:hAnsi="Times New Roman" w:cs="Times New Roman"/>
        </w:rPr>
      </w:pPr>
    </w:p>
    <w:p w14:paraId="7EEB37A7" w14:textId="77777777" w:rsidR="00A42E63" w:rsidRPr="00A42E63" w:rsidRDefault="00A42E63" w:rsidP="00A42E63">
      <w:pPr>
        <w:jc w:val="right"/>
        <w:rPr>
          <w:rFonts w:ascii="Times New Roman" w:hAnsi="Times New Roman" w:cs="Times New Roman"/>
        </w:rPr>
      </w:pPr>
    </w:p>
    <w:p w14:paraId="20C2F057" w14:textId="77777777" w:rsidR="00A42E63" w:rsidRPr="00A42E63" w:rsidRDefault="00A42E63" w:rsidP="00A42E63">
      <w:pPr>
        <w:jc w:val="right"/>
        <w:rPr>
          <w:rFonts w:ascii="Times New Roman" w:hAnsi="Times New Roman" w:cs="Times New Roman"/>
        </w:rPr>
      </w:pPr>
    </w:p>
    <w:p w14:paraId="718AF805" w14:textId="77777777" w:rsidR="00A42E63" w:rsidRPr="00A42E63" w:rsidRDefault="00A42E63" w:rsidP="00A42E63">
      <w:pPr>
        <w:jc w:val="right"/>
        <w:rPr>
          <w:rFonts w:ascii="Times New Roman" w:hAnsi="Times New Roman" w:cs="Times New Roman"/>
        </w:rPr>
      </w:pPr>
    </w:p>
    <w:p w14:paraId="7B59BD6A" w14:textId="77777777" w:rsidR="00A42E63" w:rsidRPr="00A42E63" w:rsidRDefault="00A42E63" w:rsidP="00A42E63">
      <w:pPr>
        <w:jc w:val="right"/>
        <w:rPr>
          <w:rFonts w:ascii="Times New Roman" w:hAnsi="Times New Roman" w:cs="Times New Roman"/>
        </w:rPr>
      </w:pPr>
    </w:p>
    <w:p w14:paraId="1CBB9E85" w14:textId="13F1C78E" w:rsidR="00A42E63" w:rsidRPr="00A42E63" w:rsidRDefault="00AA0512" w:rsidP="00A42E63">
      <w:pPr>
        <w:pStyle w:val="ConsPlusNormal"/>
        <w:spacing w:before="300" w:line="276" w:lineRule="auto"/>
        <w:jc w:val="center"/>
        <w:rPr>
          <w:b/>
          <w:bCs/>
          <w:sz w:val="28"/>
          <w:szCs w:val="28"/>
        </w:rPr>
      </w:pPr>
      <w:bookmarkStart w:id="0" w:name="_Hlk211856063"/>
      <w:r>
        <w:rPr>
          <w:b/>
          <w:bCs/>
          <w:sz w:val="28"/>
          <w:szCs w:val="28"/>
        </w:rPr>
        <w:t>ПОЛОЖЕНИЕ</w:t>
      </w:r>
    </w:p>
    <w:p w14:paraId="6785FF92" w14:textId="770BDA1E" w:rsidR="00A42E63" w:rsidRPr="00A42E63" w:rsidRDefault="00A42E63" w:rsidP="00A42E63">
      <w:pPr>
        <w:pStyle w:val="ConsPlusNormal"/>
        <w:spacing w:line="276" w:lineRule="auto"/>
        <w:jc w:val="center"/>
        <w:rPr>
          <w:b/>
          <w:bCs/>
          <w:sz w:val="28"/>
          <w:szCs w:val="28"/>
        </w:rPr>
      </w:pPr>
      <w:r w:rsidRPr="00A42E63">
        <w:rPr>
          <w:b/>
          <w:bCs/>
          <w:sz w:val="28"/>
          <w:szCs w:val="28"/>
        </w:rPr>
        <w:t>в отношении обработки персональных данных</w:t>
      </w:r>
    </w:p>
    <w:p w14:paraId="6E0EC5E6" w14:textId="77777777" w:rsidR="00884CDF" w:rsidRDefault="00884CDF" w:rsidP="00A42E63">
      <w:pPr>
        <w:pStyle w:val="ConsPlusNormal"/>
        <w:spacing w:line="276" w:lineRule="auto"/>
        <w:jc w:val="center"/>
        <w:rPr>
          <w:b/>
          <w:bCs/>
          <w:sz w:val="28"/>
          <w:szCs w:val="28"/>
        </w:rPr>
      </w:pPr>
      <w:r>
        <w:rPr>
          <w:b/>
          <w:bCs/>
          <w:sz w:val="28"/>
          <w:szCs w:val="28"/>
        </w:rPr>
        <w:t>в приложении</w:t>
      </w:r>
      <w:r w:rsidR="00A42E63" w:rsidRPr="00A42E63">
        <w:rPr>
          <w:b/>
          <w:bCs/>
          <w:sz w:val="28"/>
          <w:szCs w:val="28"/>
        </w:rPr>
        <w:t xml:space="preserve"> ООО «Орто-Инновации Москва»</w:t>
      </w:r>
    </w:p>
    <w:p w14:paraId="32F36FAE" w14:textId="0CE95281" w:rsidR="00A42E63" w:rsidRPr="00884CDF" w:rsidRDefault="00884CDF" w:rsidP="00A42E63">
      <w:pPr>
        <w:pStyle w:val="ConsPlusNormal"/>
        <w:spacing w:line="276" w:lineRule="auto"/>
        <w:jc w:val="center"/>
        <w:rPr>
          <w:b/>
          <w:bCs/>
          <w:sz w:val="28"/>
          <w:szCs w:val="28"/>
        </w:rPr>
      </w:pPr>
      <w:r>
        <w:rPr>
          <w:b/>
          <w:bCs/>
          <w:sz w:val="28"/>
          <w:szCs w:val="28"/>
          <w:lang w:val="en-US"/>
        </w:rPr>
        <w:t>OrtoHab</w:t>
      </w:r>
    </w:p>
    <w:p w14:paraId="4010260D" w14:textId="77777777" w:rsidR="00A42E63" w:rsidRPr="00A42E63" w:rsidRDefault="00A42E63" w:rsidP="00A42E63">
      <w:pPr>
        <w:pStyle w:val="a6"/>
        <w:jc w:val="center"/>
        <w:rPr>
          <w:rFonts w:ascii="Times New Roman" w:hAnsi="Times New Roman" w:cs="Times New Roman"/>
          <w:b/>
          <w:bCs/>
          <w:sz w:val="24"/>
          <w:szCs w:val="24"/>
          <w:lang w:eastAsia="ru-RU"/>
        </w:rPr>
      </w:pPr>
    </w:p>
    <w:p w14:paraId="46909145" w14:textId="77777777" w:rsidR="00A42E63" w:rsidRPr="00A42E63" w:rsidRDefault="00A42E63" w:rsidP="00A42E63">
      <w:pPr>
        <w:pStyle w:val="a6"/>
        <w:jc w:val="center"/>
        <w:rPr>
          <w:rFonts w:ascii="Times New Roman" w:hAnsi="Times New Roman" w:cs="Times New Roman"/>
          <w:b/>
          <w:bCs/>
          <w:sz w:val="24"/>
          <w:szCs w:val="24"/>
          <w:lang w:eastAsia="ru-RU"/>
        </w:rPr>
      </w:pPr>
    </w:p>
    <w:p w14:paraId="3321E806" w14:textId="77777777" w:rsidR="00A42E63" w:rsidRPr="00A42E63" w:rsidRDefault="00A42E63" w:rsidP="00A42E63">
      <w:pPr>
        <w:pStyle w:val="a6"/>
        <w:jc w:val="center"/>
        <w:rPr>
          <w:rFonts w:ascii="Times New Roman" w:hAnsi="Times New Roman" w:cs="Times New Roman"/>
          <w:b/>
          <w:bCs/>
          <w:sz w:val="24"/>
          <w:szCs w:val="24"/>
          <w:lang w:eastAsia="ru-RU"/>
        </w:rPr>
      </w:pPr>
    </w:p>
    <w:p w14:paraId="36CEED7F" w14:textId="77777777" w:rsidR="00A42E63" w:rsidRPr="00A42E63" w:rsidRDefault="00A42E63" w:rsidP="00A42E63">
      <w:pPr>
        <w:pStyle w:val="a6"/>
        <w:jc w:val="center"/>
        <w:rPr>
          <w:rFonts w:ascii="Times New Roman" w:hAnsi="Times New Roman" w:cs="Times New Roman"/>
          <w:b/>
          <w:bCs/>
          <w:sz w:val="24"/>
          <w:szCs w:val="24"/>
          <w:lang w:eastAsia="ru-RU"/>
        </w:rPr>
      </w:pPr>
    </w:p>
    <w:p w14:paraId="3B79E745" w14:textId="77777777" w:rsidR="00A42E63" w:rsidRPr="00A42E63" w:rsidRDefault="00A42E63" w:rsidP="00A42E63">
      <w:pPr>
        <w:pStyle w:val="a6"/>
        <w:jc w:val="center"/>
        <w:rPr>
          <w:rFonts w:ascii="Times New Roman" w:hAnsi="Times New Roman" w:cs="Times New Roman"/>
          <w:b/>
          <w:bCs/>
          <w:sz w:val="24"/>
          <w:szCs w:val="24"/>
          <w:lang w:eastAsia="ru-RU"/>
        </w:rPr>
      </w:pPr>
    </w:p>
    <w:p w14:paraId="4EAA1C81" w14:textId="77777777" w:rsidR="00A42E63" w:rsidRPr="00A42E63" w:rsidRDefault="00A42E63" w:rsidP="00A42E63">
      <w:pPr>
        <w:pStyle w:val="a6"/>
        <w:jc w:val="center"/>
        <w:rPr>
          <w:rFonts w:ascii="Times New Roman" w:hAnsi="Times New Roman" w:cs="Times New Roman"/>
          <w:b/>
          <w:bCs/>
          <w:sz w:val="24"/>
          <w:szCs w:val="24"/>
          <w:lang w:eastAsia="ru-RU"/>
        </w:rPr>
      </w:pPr>
    </w:p>
    <w:p w14:paraId="6F1463EA" w14:textId="77777777" w:rsidR="00A42E63" w:rsidRPr="00A42E63" w:rsidRDefault="00A42E63" w:rsidP="00A42E63">
      <w:pPr>
        <w:pStyle w:val="a6"/>
        <w:jc w:val="center"/>
        <w:rPr>
          <w:rFonts w:ascii="Times New Roman" w:hAnsi="Times New Roman" w:cs="Times New Roman"/>
          <w:b/>
          <w:bCs/>
          <w:sz w:val="24"/>
          <w:szCs w:val="24"/>
          <w:lang w:eastAsia="ru-RU"/>
        </w:rPr>
      </w:pPr>
    </w:p>
    <w:p w14:paraId="7C4A0D27" w14:textId="77777777" w:rsidR="00A42E63" w:rsidRPr="00A42E63" w:rsidRDefault="00A42E63" w:rsidP="00A42E63">
      <w:pPr>
        <w:pStyle w:val="a6"/>
        <w:jc w:val="center"/>
        <w:rPr>
          <w:rFonts w:ascii="Times New Roman" w:hAnsi="Times New Roman" w:cs="Times New Roman"/>
          <w:b/>
          <w:bCs/>
          <w:sz w:val="24"/>
          <w:szCs w:val="24"/>
          <w:lang w:eastAsia="ru-RU"/>
        </w:rPr>
      </w:pPr>
    </w:p>
    <w:p w14:paraId="3FE788D4" w14:textId="77777777" w:rsidR="00A42E63" w:rsidRPr="00A42E63" w:rsidRDefault="00A42E63" w:rsidP="00A42E63">
      <w:pPr>
        <w:pStyle w:val="a6"/>
        <w:jc w:val="center"/>
        <w:rPr>
          <w:rFonts w:ascii="Times New Roman" w:hAnsi="Times New Roman" w:cs="Times New Roman"/>
          <w:b/>
          <w:bCs/>
          <w:sz w:val="24"/>
          <w:szCs w:val="24"/>
          <w:lang w:eastAsia="ru-RU"/>
        </w:rPr>
      </w:pPr>
    </w:p>
    <w:p w14:paraId="30790A01" w14:textId="77777777" w:rsidR="00A42E63" w:rsidRPr="00A42E63" w:rsidRDefault="00A42E63" w:rsidP="00A42E63">
      <w:pPr>
        <w:pStyle w:val="a6"/>
        <w:jc w:val="center"/>
        <w:rPr>
          <w:rFonts w:ascii="Times New Roman" w:hAnsi="Times New Roman" w:cs="Times New Roman"/>
          <w:b/>
          <w:bCs/>
          <w:sz w:val="24"/>
          <w:szCs w:val="24"/>
          <w:lang w:eastAsia="ru-RU"/>
        </w:rPr>
      </w:pPr>
    </w:p>
    <w:p w14:paraId="4AEB9E65" w14:textId="77777777" w:rsidR="00A42E63" w:rsidRPr="00A42E63" w:rsidRDefault="00A42E63" w:rsidP="00A42E63">
      <w:pPr>
        <w:pStyle w:val="a6"/>
        <w:jc w:val="center"/>
        <w:rPr>
          <w:rFonts w:ascii="Times New Roman" w:hAnsi="Times New Roman" w:cs="Times New Roman"/>
          <w:b/>
          <w:bCs/>
          <w:sz w:val="24"/>
          <w:szCs w:val="24"/>
          <w:lang w:eastAsia="ru-RU"/>
        </w:rPr>
      </w:pPr>
    </w:p>
    <w:p w14:paraId="4C2859FD" w14:textId="77777777" w:rsidR="00A42E63" w:rsidRPr="00A42E63" w:rsidRDefault="00A42E63" w:rsidP="00A42E63">
      <w:pPr>
        <w:pStyle w:val="a6"/>
        <w:jc w:val="center"/>
        <w:rPr>
          <w:rFonts w:ascii="Times New Roman" w:hAnsi="Times New Roman" w:cs="Times New Roman"/>
          <w:b/>
          <w:bCs/>
          <w:sz w:val="24"/>
          <w:szCs w:val="24"/>
          <w:lang w:eastAsia="ru-RU"/>
        </w:rPr>
      </w:pPr>
    </w:p>
    <w:p w14:paraId="43111BD2" w14:textId="77777777" w:rsidR="00A42E63" w:rsidRPr="00A42E63" w:rsidRDefault="00A42E63" w:rsidP="00A42E63">
      <w:pPr>
        <w:pStyle w:val="a6"/>
        <w:jc w:val="center"/>
        <w:rPr>
          <w:rFonts w:ascii="Times New Roman" w:hAnsi="Times New Roman" w:cs="Times New Roman"/>
          <w:b/>
          <w:bCs/>
          <w:sz w:val="24"/>
          <w:szCs w:val="24"/>
          <w:lang w:eastAsia="ru-RU"/>
        </w:rPr>
      </w:pPr>
    </w:p>
    <w:p w14:paraId="02652A20" w14:textId="77777777" w:rsidR="00A42E63" w:rsidRPr="00A42E63" w:rsidRDefault="00A42E63" w:rsidP="00A42E63">
      <w:pPr>
        <w:pStyle w:val="a6"/>
        <w:jc w:val="center"/>
        <w:rPr>
          <w:rFonts w:ascii="Times New Roman" w:hAnsi="Times New Roman" w:cs="Times New Roman"/>
          <w:b/>
          <w:bCs/>
          <w:sz w:val="24"/>
          <w:szCs w:val="24"/>
          <w:lang w:eastAsia="ru-RU"/>
        </w:rPr>
      </w:pPr>
    </w:p>
    <w:p w14:paraId="7E0DB123" w14:textId="77777777" w:rsidR="00A42E63" w:rsidRPr="00A42E63" w:rsidRDefault="00A42E63" w:rsidP="00A42E63">
      <w:pPr>
        <w:pStyle w:val="a6"/>
        <w:jc w:val="center"/>
        <w:rPr>
          <w:rFonts w:ascii="Times New Roman" w:hAnsi="Times New Roman" w:cs="Times New Roman"/>
          <w:b/>
          <w:bCs/>
          <w:sz w:val="24"/>
          <w:szCs w:val="24"/>
          <w:lang w:eastAsia="ru-RU"/>
        </w:rPr>
      </w:pPr>
    </w:p>
    <w:p w14:paraId="6E518FAA" w14:textId="77777777" w:rsidR="00A42E63" w:rsidRPr="00A42E63" w:rsidRDefault="00A42E63" w:rsidP="00A42E63">
      <w:pPr>
        <w:pStyle w:val="a6"/>
        <w:jc w:val="center"/>
        <w:rPr>
          <w:rFonts w:ascii="Times New Roman" w:hAnsi="Times New Roman" w:cs="Times New Roman"/>
          <w:b/>
          <w:bCs/>
          <w:sz w:val="24"/>
          <w:szCs w:val="24"/>
          <w:lang w:eastAsia="ru-RU"/>
        </w:rPr>
      </w:pPr>
    </w:p>
    <w:p w14:paraId="4A015894" w14:textId="4E66AF2F" w:rsidR="00A42E63" w:rsidRPr="00A42E63" w:rsidRDefault="00A42E63" w:rsidP="00A42E63">
      <w:pPr>
        <w:pStyle w:val="a6"/>
        <w:jc w:val="center"/>
        <w:rPr>
          <w:rFonts w:ascii="Times New Roman" w:hAnsi="Times New Roman" w:cs="Times New Roman"/>
          <w:b/>
          <w:bCs/>
          <w:sz w:val="24"/>
          <w:szCs w:val="24"/>
          <w:lang w:eastAsia="ru-RU"/>
        </w:rPr>
      </w:pPr>
    </w:p>
    <w:p w14:paraId="545B6F25" w14:textId="52C3CCCF" w:rsidR="00A42E63" w:rsidRPr="00A42E63" w:rsidRDefault="00A42E63" w:rsidP="00A42E63">
      <w:pPr>
        <w:pStyle w:val="a6"/>
        <w:jc w:val="center"/>
        <w:rPr>
          <w:rFonts w:ascii="Times New Roman" w:hAnsi="Times New Roman" w:cs="Times New Roman"/>
          <w:b/>
          <w:bCs/>
          <w:sz w:val="24"/>
          <w:szCs w:val="24"/>
          <w:lang w:eastAsia="ru-RU"/>
        </w:rPr>
      </w:pPr>
    </w:p>
    <w:p w14:paraId="3C951065" w14:textId="3DA2BB72" w:rsidR="00A42E63" w:rsidRPr="00A42E63" w:rsidRDefault="00A42E63" w:rsidP="00A42E63">
      <w:pPr>
        <w:pStyle w:val="a6"/>
        <w:jc w:val="center"/>
        <w:rPr>
          <w:rFonts w:ascii="Times New Roman" w:hAnsi="Times New Roman" w:cs="Times New Roman"/>
          <w:b/>
          <w:bCs/>
          <w:sz w:val="24"/>
          <w:szCs w:val="24"/>
          <w:lang w:eastAsia="ru-RU"/>
        </w:rPr>
      </w:pPr>
    </w:p>
    <w:p w14:paraId="26FDEC91" w14:textId="76693C95" w:rsidR="00A42E63" w:rsidRPr="00A42E63" w:rsidRDefault="00A42E63" w:rsidP="00A42E63">
      <w:pPr>
        <w:pStyle w:val="a6"/>
        <w:jc w:val="center"/>
        <w:rPr>
          <w:rFonts w:ascii="Times New Roman" w:hAnsi="Times New Roman" w:cs="Times New Roman"/>
          <w:b/>
          <w:bCs/>
          <w:sz w:val="24"/>
          <w:szCs w:val="24"/>
          <w:lang w:eastAsia="ru-RU"/>
        </w:rPr>
      </w:pPr>
    </w:p>
    <w:p w14:paraId="3E460C07" w14:textId="25A03A94" w:rsidR="00A42E63" w:rsidRPr="00A42E63" w:rsidRDefault="00A42E63" w:rsidP="00A42E63">
      <w:pPr>
        <w:pStyle w:val="a6"/>
        <w:jc w:val="center"/>
        <w:rPr>
          <w:rFonts w:ascii="Times New Roman" w:hAnsi="Times New Roman" w:cs="Times New Roman"/>
          <w:b/>
          <w:bCs/>
          <w:sz w:val="24"/>
          <w:szCs w:val="24"/>
          <w:lang w:eastAsia="ru-RU"/>
        </w:rPr>
      </w:pPr>
    </w:p>
    <w:p w14:paraId="6ADCE126" w14:textId="77777777" w:rsidR="00A42E63" w:rsidRPr="00A42E63" w:rsidRDefault="00A42E63" w:rsidP="00A42E63">
      <w:pPr>
        <w:pStyle w:val="a6"/>
        <w:jc w:val="center"/>
        <w:rPr>
          <w:rFonts w:ascii="Times New Roman" w:hAnsi="Times New Roman" w:cs="Times New Roman"/>
          <w:b/>
          <w:bCs/>
          <w:sz w:val="24"/>
          <w:szCs w:val="24"/>
          <w:lang w:eastAsia="ru-RU"/>
        </w:rPr>
      </w:pPr>
    </w:p>
    <w:p w14:paraId="30B00E4B" w14:textId="77777777" w:rsidR="00A42E63" w:rsidRPr="00A42E63" w:rsidRDefault="00A42E63" w:rsidP="00A42E63">
      <w:pPr>
        <w:pStyle w:val="a6"/>
        <w:jc w:val="center"/>
        <w:rPr>
          <w:rFonts w:ascii="Times New Roman" w:hAnsi="Times New Roman" w:cs="Times New Roman"/>
          <w:b/>
          <w:bCs/>
          <w:sz w:val="24"/>
          <w:szCs w:val="24"/>
          <w:lang w:eastAsia="ru-RU"/>
        </w:rPr>
      </w:pPr>
    </w:p>
    <w:p w14:paraId="6D2115A1" w14:textId="77777777" w:rsidR="00A42E63" w:rsidRPr="00A42E63" w:rsidRDefault="00A42E63" w:rsidP="00A42E63">
      <w:pPr>
        <w:pStyle w:val="a6"/>
        <w:jc w:val="center"/>
        <w:rPr>
          <w:rFonts w:ascii="Times New Roman" w:hAnsi="Times New Roman" w:cs="Times New Roman"/>
          <w:b/>
          <w:bCs/>
          <w:sz w:val="24"/>
          <w:szCs w:val="24"/>
          <w:lang w:eastAsia="ru-RU"/>
        </w:rPr>
      </w:pPr>
      <w:r w:rsidRPr="00A42E63">
        <w:rPr>
          <w:rFonts w:ascii="Times New Roman" w:hAnsi="Times New Roman" w:cs="Times New Roman"/>
          <w:b/>
          <w:bCs/>
          <w:sz w:val="24"/>
          <w:szCs w:val="24"/>
          <w:lang w:eastAsia="ru-RU"/>
        </w:rPr>
        <w:t>Москва,</w:t>
      </w:r>
    </w:p>
    <w:p w14:paraId="2947BF25" w14:textId="598EF158" w:rsidR="00A42E63" w:rsidRPr="00A42E63" w:rsidRDefault="00A42E63" w:rsidP="00A42E63">
      <w:pPr>
        <w:pStyle w:val="a6"/>
        <w:jc w:val="center"/>
        <w:rPr>
          <w:rFonts w:ascii="Times New Roman" w:hAnsi="Times New Roman" w:cs="Times New Roman"/>
          <w:b/>
          <w:bCs/>
          <w:sz w:val="24"/>
          <w:szCs w:val="24"/>
          <w:lang w:eastAsia="ru-RU"/>
        </w:rPr>
      </w:pPr>
      <w:r w:rsidRPr="00A42E63">
        <w:rPr>
          <w:rFonts w:ascii="Times New Roman" w:hAnsi="Times New Roman" w:cs="Times New Roman"/>
          <w:b/>
          <w:bCs/>
          <w:sz w:val="24"/>
          <w:szCs w:val="24"/>
          <w:lang w:eastAsia="ru-RU"/>
        </w:rPr>
        <w:t>202</w:t>
      </w:r>
      <w:r w:rsidR="00884CDF">
        <w:rPr>
          <w:rFonts w:ascii="Times New Roman" w:hAnsi="Times New Roman" w:cs="Times New Roman"/>
          <w:b/>
          <w:bCs/>
          <w:sz w:val="24"/>
          <w:szCs w:val="24"/>
          <w:lang w:eastAsia="ru-RU"/>
        </w:rPr>
        <w:t xml:space="preserve">6 </w:t>
      </w:r>
      <w:r w:rsidRPr="00A42E63">
        <w:rPr>
          <w:rFonts w:ascii="Times New Roman" w:hAnsi="Times New Roman" w:cs="Times New Roman"/>
          <w:b/>
          <w:bCs/>
          <w:sz w:val="24"/>
          <w:szCs w:val="24"/>
          <w:lang w:eastAsia="ru-RU"/>
        </w:rPr>
        <w:t>г.</w:t>
      </w:r>
    </w:p>
    <w:bookmarkEnd w:id="0"/>
    <w:p w14:paraId="7278A393" w14:textId="02AA21A1" w:rsidR="0078103F" w:rsidRPr="00D83AD0" w:rsidRDefault="000C7013" w:rsidP="00D83AD0">
      <w:pPr>
        <w:pStyle w:val="ConsPlusNormal"/>
        <w:jc w:val="center"/>
        <w:outlineLvl w:val="0"/>
        <w:rPr>
          <w:b/>
          <w:bCs/>
          <w:sz w:val="28"/>
          <w:szCs w:val="28"/>
        </w:rPr>
      </w:pPr>
      <w:r w:rsidRPr="000C7013">
        <w:rPr>
          <w:b/>
          <w:bCs/>
          <w:sz w:val="28"/>
          <w:szCs w:val="28"/>
        </w:rPr>
        <w:lastRenderedPageBreak/>
        <w:t>1.</w:t>
      </w:r>
      <w:r w:rsidR="00D83AD0">
        <w:rPr>
          <w:b/>
          <w:bCs/>
          <w:sz w:val="28"/>
          <w:szCs w:val="28"/>
        </w:rPr>
        <w:tab/>
      </w:r>
      <w:r w:rsidRPr="000C7013">
        <w:rPr>
          <w:b/>
          <w:bCs/>
          <w:sz w:val="28"/>
          <w:szCs w:val="28"/>
        </w:rPr>
        <w:t>Общие положения</w:t>
      </w:r>
    </w:p>
    <w:p w14:paraId="7AA83825" w14:textId="7AFBB2A5" w:rsidR="00A42E63" w:rsidRDefault="0078103F" w:rsidP="000C7013">
      <w:pPr>
        <w:tabs>
          <w:tab w:val="left" w:pos="1134"/>
        </w:tabs>
        <w:contextualSpacing/>
        <w:jc w:val="both"/>
        <w:rPr>
          <w:rFonts w:ascii="Times New Roman" w:hAnsi="Times New Roman" w:cs="Times New Roman"/>
          <w:sz w:val="28"/>
          <w:szCs w:val="28"/>
        </w:rPr>
      </w:pPr>
      <w:r w:rsidRPr="00A42E63">
        <w:rPr>
          <w:rFonts w:ascii="Times New Roman" w:hAnsi="Times New Roman" w:cs="Times New Roman"/>
          <w:sz w:val="28"/>
          <w:szCs w:val="28"/>
        </w:rPr>
        <w:t>1.1.</w:t>
      </w:r>
      <w:r w:rsidR="000C7013">
        <w:rPr>
          <w:rFonts w:ascii="Times New Roman" w:hAnsi="Times New Roman" w:cs="Times New Roman"/>
          <w:sz w:val="28"/>
          <w:szCs w:val="28"/>
        </w:rPr>
        <w:tab/>
      </w:r>
      <w:r w:rsidR="00E74012" w:rsidRPr="00A42E63">
        <w:rPr>
          <w:rFonts w:ascii="Times New Roman" w:hAnsi="Times New Roman" w:cs="Times New Roman"/>
          <w:sz w:val="28"/>
          <w:szCs w:val="28"/>
        </w:rPr>
        <w:t xml:space="preserve">Настоящий документ (далее - </w:t>
      </w:r>
      <w:r w:rsidR="00AA0512">
        <w:rPr>
          <w:rFonts w:ascii="Times New Roman" w:hAnsi="Times New Roman" w:cs="Times New Roman"/>
          <w:sz w:val="28"/>
          <w:szCs w:val="28"/>
        </w:rPr>
        <w:t>Положение</w:t>
      </w:r>
      <w:r w:rsidR="00E74012" w:rsidRPr="00A42E63">
        <w:rPr>
          <w:rFonts w:ascii="Times New Roman" w:hAnsi="Times New Roman" w:cs="Times New Roman"/>
          <w:sz w:val="28"/>
          <w:szCs w:val="28"/>
        </w:rPr>
        <w:t xml:space="preserve">) </w:t>
      </w:r>
      <w:r w:rsidRPr="00A42E63">
        <w:rPr>
          <w:rFonts w:ascii="Times New Roman" w:hAnsi="Times New Roman" w:cs="Times New Roman"/>
          <w:sz w:val="28"/>
          <w:szCs w:val="28"/>
        </w:rPr>
        <w:t xml:space="preserve">определяет </w:t>
      </w:r>
      <w:r w:rsidR="00AA0512">
        <w:rPr>
          <w:rFonts w:ascii="Times New Roman" w:hAnsi="Times New Roman" w:cs="Times New Roman"/>
          <w:sz w:val="28"/>
          <w:szCs w:val="28"/>
        </w:rPr>
        <w:t>положения</w:t>
      </w:r>
      <w:r w:rsidRPr="00A42E63">
        <w:rPr>
          <w:rFonts w:ascii="Times New Roman" w:hAnsi="Times New Roman" w:cs="Times New Roman"/>
          <w:sz w:val="28"/>
          <w:szCs w:val="28"/>
        </w:rPr>
        <w:t xml:space="preserve"> в отношении обработки персональных данных пользователей </w:t>
      </w:r>
      <w:r w:rsidR="00AA0512">
        <w:rPr>
          <w:rFonts w:ascii="Times New Roman" w:hAnsi="Times New Roman" w:cs="Times New Roman"/>
          <w:sz w:val="28"/>
          <w:szCs w:val="28"/>
        </w:rPr>
        <w:t xml:space="preserve">мобильного приложения </w:t>
      </w:r>
      <w:r w:rsidR="00AA0512" w:rsidRPr="00AA0512">
        <w:rPr>
          <w:rFonts w:ascii="Times New Roman" w:hAnsi="Times New Roman" w:cs="Times New Roman"/>
          <w:sz w:val="28"/>
          <w:szCs w:val="28"/>
        </w:rPr>
        <w:t>OrtoHab</w:t>
      </w:r>
      <w:r w:rsidRPr="00A42E63">
        <w:rPr>
          <w:rFonts w:ascii="Times New Roman" w:eastAsia="Times New Roman" w:hAnsi="Times New Roman" w:cs="Times New Roman"/>
          <w:color w:val="111111"/>
          <w:sz w:val="28"/>
          <w:szCs w:val="28"/>
        </w:rPr>
        <w:t xml:space="preserve"> </w:t>
      </w:r>
      <w:r w:rsidR="006E153C" w:rsidRPr="00A42E63">
        <w:rPr>
          <w:rFonts w:ascii="Times New Roman" w:eastAsia="Times New Roman" w:hAnsi="Times New Roman" w:cs="Times New Roman"/>
          <w:color w:val="111111"/>
          <w:sz w:val="28"/>
          <w:szCs w:val="28"/>
        </w:rPr>
        <w:t xml:space="preserve">(далее – </w:t>
      </w:r>
      <w:r w:rsidR="00AA0512" w:rsidRPr="00AA0512">
        <w:rPr>
          <w:rFonts w:ascii="Times New Roman" w:hAnsi="Times New Roman" w:cs="Times New Roman"/>
          <w:sz w:val="28"/>
          <w:szCs w:val="28"/>
        </w:rPr>
        <w:t>OrtoHab</w:t>
      </w:r>
      <w:r w:rsidR="006E153C" w:rsidRPr="00A42E63">
        <w:rPr>
          <w:rFonts w:ascii="Times New Roman" w:eastAsia="Times New Roman" w:hAnsi="Times New Roman" w:cs="Times New Roman"/>
          <w:color w:val="111111"/>
          <w:sz w:val="28"/>
          <w:szCs w:val="28"/>
        </w:rPr>
        <w:t xml:space="preserve">) </w:t>
      </w:r>
      <w:r w:rsidRPr="00A42E63">
        <w:rPr>
          <w:rFonts w:ascii="Times New Roman" w:hAnsi="Times New Roman" w:cs="Times New Roman"/>
          <w:sz w:val="28"/>
          <w:szCs w:val="28"/>
        </w:rPr>
        <w:t>(ООО «Орто-Инновации Москва»</w:t>
      </w:r>
      <w:r w:rsidR="00E74012" w:rsidRPr="00A42E63">
        <w:rPr>
          <w:rFonts w:ascii="Times New Roman" w:hAnsi="Times New Roman" w:cs="Times New Roman"/>
          <w:sz w:val="28"/>
          <w:szCs w:val="28"/>
        </w:rPr>
        <w:t xml:space="preserve">, юридический адрес: 115184, г. Москва, вн.тер.г. Муниципальный округ Замоскворечье, улица Малая Ордынка, дом 35 строение 3, ОГРН </w:t>
      </w:r>
      <w:r w:rsidR="00E74012" w:rsidRPr="00A42E63">
        <w:rPr>
          <w:rFonts w:ascii="Times New Roman" w:eastAsia="Calibri" w:hAnsi="Times New Roman" w:cs="Times New Roman"/>
          <w:sz w:val="28"/>
          <w:szCs w:val="28"/>
          <w:lang w:eastAsia="en-US"/>
        </w:rPr>
        <w:t xml:space="preserve">1217700283613, ИНН 7713482790, КПП 770501001, контактный </w:t>
      </w:r>
      <w:r w:rsidR="00E74012" w:rsidRPr="00A42E63">
        <w:rPr>
          <w:rFonts w:ascii="Times New Roman" w:eastAsia="Calibri" w:hAnsi="Times New Roman" w:cs="Times New Roman"/>
          <w:sz w:val="28"/>
          <w:szCs w:val="28"/>
          <w:lang w:val="en-US" w:eastAsia="en-US"/>
        </w:rPr>
        <w:t>e</w:t>
      </w:r>
      <w:r w:rsidR="00E74012" w:rsidRPr="00A42E63">
        <w:rPr>
          <w:rFonts w:ascii="Times New Roman" w:eastAsia="Calibri" w:hAnsi="Times New Roman" w:cs="Times New Roman"/>
          <w:sz w:val="28"/>
          <w:szCs w:val="28"/>
          <w:lang w:eastAsia="en-US"/>
        </w:rPr>
        <w:t>-</w:t>
      </w:r>
      <w:r w:rsidR="00E74012" w:rsidRPr="00A42E63">
        <w:rPr>
          <w:rFonts w:ascii="Times New Roman" w:eastAsia="Calibri" w:hAnsi="Times New Roman" w:cs="Times New Roman"/>
          <w:sz w:val="28"/>
          <w:szCs w:val="28"/>
          <w:lang w:val="en-US" w:eastAsia="en-US"/>
        </w:rPr>
        <w:t>mail</w:t>
      </w:r>
      <w:r w:rsidR="00E74012" w:rsidRPr="00A42E63">
        <w:rPr>
          <w:rFonts w:ascii="Times New Roman" w:eastAsia="Calibri" w:hAnsi="Times New Roman" w:cs="Times New Roman"/>
          <w:sz w:val="28"/>
          <w:szCs w:val="28"/>
          <w:lang w:eastAsia="en-US"/>
        </w:rPr>
        <w:t xml:space="preserve">: </w:t>
      </w:r>
      <w:hyperlink r:id="rId7" w:history="1">
        <w:r w:rsidR="00E74012" w:rsidRPr="00A42E63">
          <w:rPr>
            <w:rStyle w:val="a3"/>
            <w:rFonts w:ascii="Times New Roman" w:hAnsi="Times New Roman" w:cs="Times New Roman"/>
            <w:color w:val="00AAAA"/>
            <w:sz w:val="28"/>
            <w:szCs w:val="28"/>
            <w:shd w:val="clear" w:color="auto" w:fill="FFFFFF"/>
          </w:rPr>
          <w:t>info@ortomsk.ru</w:t>
        </w:r>
      </w:hyperlink>
      <w:r w:rsidRPr="00A42E63">
        <w:rPr>
          <w:rFonts w:ascii="Times New Roman" w:hAnsi="Times New Roman" w:cs="Times New Roman"/>
          <w:sz w:val="28"/>
          <w:szCs w:val="28"/>
        </w:rPr>
        <w:t>) (далее - Оператор)</w:t>
      </w:r>
      <w:r w:rsidR="00E77F27" w:rsidRPr="00A42E63">
        <w:rPr>
          <w:rFonts w:ascii="Times New Roman" w:hAnsi="Times New Roman" w:cs="Times New Roman"/>
          <w:sz w:val="28"/>
          <w:szCs w:val="28"/>
        </w:rPr>
        <w:t xml:space="preserve">. </w:t>
      </w:r>
      <w:r w:rsidR="00A42E63" w:rsidRPr="00A42E63">
        <w:rPr>
          <w:rFonts w:ascii="Times New Roman" w:hAnsi="Times New Roman" w:cs="Times New Roman"/>
          <w:sz w:val="28"/>
          <w:szCs w:val="28"/>
        </w:rPr>
        <w:t xml:space="preserve"> </w:t>
      </w:r>
    </w:p>
    <w:p w14:paraId="380D9106" w14:textId="0AB4CE27" w:rsidR="0078103F" w:rsidRPr="00A42E63" w:rsidRDefault="0078103F" w:rsidP="000C7013">
      <w:pPr>
        <w:pStyle w:val="ConsPlusNormal"/>
        <w:tabs>
          <w:tab w:val="left" w:pos="1134"/>
        </w:tabs>
        <w:jc w:val="both"/>
        <w:rPr>
          <w:sz w:val="28"/>
          <w:szCs w:val="28"/>
        </w:rPr>
      </w:pPr>
      <w:r w:rsidRPr="00A42E63">
        <w:rPr>
          <w:sz w:val="28"/>
          <w:szCs w:val="28"/>
        </w:rPr>
        <w:t>1.2.</w:t>
      </w:r>
      <w:r w:rsidR="000C7013">
        <w:rPr>
          <w:sz w:val="28"/>
          <w:szCs w:val="28"/>
        </w:rPr>
        <w:tab/>
      </w:r>
      <w:r w:rsidRPr="00A42E63">
        <w:rPr>
          <w:sz w:val="28"/>
          <w:szCs w:val="28"/>
        </w:rPr>
        <w:t>Настоящ</w:t>
      </w:r>
      <w:r w:rsidR="00AA0512">
        <w:rPr>
          <w:sz w:val="28"/>
          <w:szCs w:val="28"/>
        </w:rPr>
        <w:t>ее</w:t>
      </w:r>
      <w:r w:rsidRPr="00A42E63">
        <w:rPr>
          <w:sz w:val="28"/>
          <w:szCs w:val="28"/>
        </w:rPr>
        <w:t xml:space="preserve"> </w:t>
      </w:r>
      <w:r w:rsidR="00AA0512">
        <w:rPr>
          <w:sz w:val="28"/>
          <w:szCs w:val="28"/>
        </w:rPr>
        <w:t>Положение</w:t>
      </w:r>
      <w:r w:rsidRPr="00A42E63">
        <w:rPr>
          <w:sz w:val="28"/>
          <w:szCs w:val="28"/>
        </w:rPr>
        <w:t xml:space="preserve"> разработан</w:t>
      </w:r>
      <w:r w:rsidR="00AA0512">
        <w:rPr>
          <w:sz w:val="28"/>
          <w:szCs w:val="28"/>
        </w:rPr>
        <w:t>о</w:t>
      </w:r>
      <w:r w:rsidRPr="00A42E63">
        <w:rPr>
          <w:sz w:val="28"/>
          <w:szCs w:val="28"/>
        </w:rPr>
        <w:t xml:space="preserve"> на основании </w:t>
      </w:r>
      <w:hyperlink r:id="rId8" w:tooltip="Федеральный закон от 27.07.2006 N 152-ФЗ (ред. от 24.06.2025) &quot;О персональных данных&quot; {КонсультантПлюс}">
        <w:r w:rsidRPr="00A42E63">
          <w:rPr>
            <w:sz w:val="28"/>
            <w:szCs w:val="28"/>
          </w:rPr>
          <w:t>п. 2 ч. 1 ст. 18.1</w:t>
        </w:r>
      </w:hyperlink>
      <w:r w:rsidRPr="00A42E63">
        <w:rPr>
          <w:sz w:val="28"/>
          <w:szCs w:val="28"/>
        </w:rPr>
        <w:t xml:space="preserve"> Федерального закона от 27.07.2006 № 152-ФЗ «О персональных данных», а также Рекомендаций по составлению документа, определяющего политику оператора в отношении обработки персональных данных, в порядке, установленном Федеральным </w:t>
      </w:r>
      <w:hyperlink r:id="rId9" w:tooltip="Федеральный закон от 27.07.2006 N 152-ФЗ (ред. от 24.06.2025) &quot;О персональных данных&quot; {КонсультантПлюс}">
        <w:r w:rsidRPr="00A42E63">
          <w:rPr>
            <w:sz w:val="28"/>
            <w:szCs w:val="28"/>
          </w:rPr>
          <w:t>законом</w:t>
        </w:r>
      </w:hyperlink>
      <w:r w:rsidRPr="00A42E63">
        <w:rPr>
          <w:sz w:val="28"/>
          <w:szCs w:val="28"/>
        </w:rPr>
        <w:t xml:space="preserve"> от 27.07.2006 № 152-ФЗ «О персональных данных»</w:t>
      </w:r>
      <w:r w:rsidR="00E77F27" w:rsidRPr="00A42E63">
        <w:rPr>
          <w:sz w:val="28"/>
          <w:szCs w:val="28"/>
        </w:rPr>
        <w:t xml:space="preserve"> для обеспечения защиты прав субъектов персональных данных.</w:t>
      </w:r>
    </w:p>
    <w:p w14:paraId="7B815291" w14:textId="6902B548" w:rsidR="0078103F" w:rsidRPr="00A42E63" w:rsidRDefault="0078103F" w:rsidP="000C7013">
      <w:pPr>
        <w:pStyle w:val="ConsPlusNormal"/>
        <w:tabs>
          <w:tab w:val="left" w:pos="1134"/>
        </w:tabs>
        <w:jc w:val="both"/>
        <w:rPr>
          <w:sz w:val="28"/>
          <w:szCs w:val="28"/>
        </w:rPr>
      </w:pPr>
      <w:r w:rsidRPr="00A42E63">
        <w:rPr>
          <w:sz w:val="28"/>
          <w:szCs w:val="28"/>
        </w:rPr>
        <w:t>1.3.</w:t>
      </w:r>
      <w:r w:rsidR="000C7013">
        <w:rPr>
          <w:sz w:val="28"/>
          <w:szCs w:val="28"/>
        </w:rPr>
        <w:tab/>
      </w:r>
      <w:r w:rsidRPr="00A42E63">
        <w:rPr>
          <w:sz w:val="28"/>
          <w:szCs w:val="28"/>
        </w:rPr>
        <w:t xml:space="preserve">Во исполнение требований </w:t>
      </w:r>
      <w:hyperlink r:id="rId10" w:tooltip="Федеральный закон от 27.07.2006 N 152-ФЗ (ред. от 24.06.2025) &quot;О персональных данных&quot; {КонсультантПлюс}">
        <w:r w:rsidRPr="00A42E63">
          <w:rPr>
            <w:sz w:val="28"/>
            <w:szCs w:val="28"/>
          </w:rPr>
          <w:t>ч. 2 ст. 18.1</w:t>
        </w:r>
      </w:hyperlink>
      <w:r w:rsidRPr="00A42E63">
        <w:rPr>
          <w:sz w:val="28"/>
          <w:szCs w:val="28"/>
        </w:rPr>
        <w:t xml:space="preserve"> Федерального закона от 27.07.2006 № 152-ФЗ «О персональных данных Политика публикуется в свободном доступе в информационно-телекоммуникационной сети </w:t>
      </w:r>
      <w:r w:rsidRPr="00AA0512">
        <w:rPr>
          <w:sz w:val="28"/>
          <w:szCs w:val="28"/>
          <w:highlight w:val="yellow"/>
        </w:rPr>
        <w:t xml:space="preserve">Интернет на Сайте Оператора по адресу: </w:t>
      </w:r>
      <w:hyperlink r:id="rId11" w:history="1">
        <w:r w:rsidRPr="00AA0512">
          <w:rPr>
            <w:rStyle w:val="a3"/>
            <w:sz w:val="28"/>
            <w:szCs w:val="28"/>
            <w:highlight w:val="yellow"/>
          </w:rPr>
          <w:t>www.</w:t>
        </w:r>
        <w:r w:rsidRPr="00AA0512">
          <w:rPr>
            <w:rStyle w:val="a3"/>
            <w:rFonts w:eastAsia="Times New Roman"/>
            <w:sz w:val="28"/>
            <w:szCs w:val="28"/>
            <w:highlight w:val="yellow"/>
          </w:rPr>
          <w:t>ortomoscow.ru</w:t>
        </w:r>
      </w:hyperlink>
      <w:r w:rsidR="000C7013" w:rsidRPr="00AA0512">
        <w:rPr>
          <w:rStyle w:val="a3"/>
          <w:rFonts w:eastAsia="Times New Roman"/>
          <w:color w:val="auto"/>
          <w:sz w:val="28"/>
          <w:szCs w:val="28"/>
          <w:highlight w:val="yellow"/>
          <w:u w:val="none"/>
        </w:rPr>
        <w:t xml:space="preserve"> и </w:t>
      </w:r>
      <w:hyperlink r:id="rId12" w:history="1">
        <w:r w:rsidR="000C7013" w:rsidRPr="00AA0512">
          <w:rPr>
            <w:rStyle w:val="a3"/>
            <w:sz w:val="28"/>
            <w:szCs w:val="28"/>
            <w:highlight w:val="yellow"/>
          </w:rPr>
          <w:t>www.ortomsk.ru</w:t>
        </w:r>
      </w:hyperlink>
      <w:r w:rsidR="00AA0512">
        <w:rPr>
          <w:sz w:val="28"/>
          <w:szCs w:val="28"/>
        </w:rPr>
        <w:t xml:space="preserve"> </w:t>
      </w:r>
      <w:r w:rsidR="00AA0512" w:rsidRPr="00AA0512">
        <w:rPr>
          <w:sz w:val="28"/>
          <w:szCs w:val="28"/>
          <w:highlight w:val="yellow"/>
        </w:rPr>
        <w:t xml:space="preserve">и в </w:t>
      </w:r>
      <w:r w:rsidR="00AA0512" w:rsidRPr="00AA0512">
        <w:rPr>
          <w:sz w:val="28"/>
          <w:szCs w:val="28"/>
          <w:highlight w:val="yellow"/>
        </w:rPr>
        <w:t>мобильно</w:t>
      </w:r>
      <w:r w:rsidR="00AA0512" w:rsidRPr="00AA0512">
        <w:rPr>
          <w:sz w:val="28"/>
          <w:szCs w:val="28"/>
          <w:highlight w:val="yellow"/>
        </w:rPr>
        <w:t>м</w:t>
      </w:r>
      <w:r w:rsidR="00AA0512" w:rsidRPr="00AA0512">
        <w:rPr>
          <w:sz w:val="28"/>
          <w:szCs w:val="28"/>
          <w:highlight w:val="yellow"/>
        </w:rPr>
        <w:t xml:space="preserve"> приложени</w:t>
      </w:r>
      <w:r w:rsidR="00AA0512" w:rsidRPr="00AA0512">
        <w:rPr>
          <w:sz w:val="28"/>
          <w:szCs w:val="28"/>
          <w:highlight w:val="yellow"/>
        </w:rPr>
        <w:t>и</w:t>
      </w:r>
      <w:r w:rsidR="00AA0512" w:rsidRPr="00AA0512">
        <w:rPr>
          <w:sz w:val="28"/>
          <w:szCs w:val="28"/>
          <w:highlight w:val="yellow"/>
        </w:rPr>
        <w:t xml:space="preserve"> OrtoHab</w:t>
      </w:r>
      <w:r w:rsidR="00AA0512" w:rsidRPr="00AA0512">
        <w:rPr>
          <w:sz w:val="28"/>
          <w:szCs w:val="28"/>
          <w:highlight w:val="yellow"/>
        </w:rPr>
        <w:t>.</w:t>
      </w:r>
    </w:p>
    <w:p w14:paraId="2B497824" w14:textId="5707D8B0" w:rsidR="0078103F" w:rsidRPr="00A42E63" w:rsidRDefault="0078103F" w:rsidP="000C7013">
      <w:pPr>
        <w:pStyle w:val="ConsPlusNormal"/>
        <w:tabs>
          <w:tab w:val="left" w:pos="1134"/>
        </w:tabs>
        <w:jc w:val="both"/>
        <w:rPr>
          <w:sz w:val="28"/>
          <w:szCs w:val="28"/>
        </w:rPr>
      </w:pPr>
      <w:r w:rsidRPr="00A42E63">
        <w:rPr>
          <w:sz w:val="28"/>
          <w:szCs w:val="28"/>
        </w:rPr>
        <w:t>1.4.</w:t>
      </w:r>
      <w:r w:rsidR="000C7013">
        <w:rPr>
          <w:sz w:val="28"/>
          <w:szCs w:val="28"/>
        </w:rPr>
        <w:tab/>
      </w:r>
      <w:r w:rsidRPr="00A42E63">
        <w:rPr>
          <w:sz w:val="28"/>
          <w:szCs w:val="28"/>
        </w:rPr>
        <w:t>Настоящ</w:t>
      </w:r>
      <w:r w:rsidR="00AA0512">
        <w:rPr>
          <w:sz w:val="28"/>
          <w:szCs w:val="28"/>
        </w:rPr>
        <w:t>ее</w:t>
      </w:r>
      <w:r w:rsidRPr="00A42E63">
        <w:rPr>
          <w:sz w:val="28"/>
          <w:szCs w:val="28"/>
        </w:rPr>
        <w:t xml:space="preserve"> П</w:t>
      </w:r>
      <w:r w:rsidR="00AA0512">
        <w:rPr>
          <w:sz w:val="28"/>
          <w:szCs w:val="28"/>
        </w:rPr>
        <w:t>оложение</w:t>
      </w:r>
      <w:r w:rsidRPr="00A42E63">
        <w:rPr>
          <w:sz w:val="28"/>
          <w:szCs w:val="28"/>
        </w:rPr>
        <w:t xml:space="preserve"> применяется только к </w:t>
      </w:r>
      <w:r w:rsidR="00AA0512" w:rsidRPr="00AA0512">
        <w:rPr>
          <w:sz w:val="28"/>
          <w:szCs w:val="28"/>
        </w:rPr>
        <w:t>OrtoHab</w:t>
      </w:r>
      <w:r w:rsidRPr="00A42E63">
        <w:rPr>
          <w:sz w:val="28"/>
          <w:szCs w:val="28"/>
        </w:rPr>
        <w:t xml:space="preserve">. Оператор не контролирует и не несет ответственности за сайты третьих лиц, на которые Пользователь может перейти по ссылкам, доступным </w:t>
      </w:r>
      <w:r w:rsidR="00AA0512">
        <w:rPr>
          <w:sz w:val="28"/>
          <w:szCs w:val="28"/>
        </w:rPr>
        <w:t xml:space="preserve">в </w:t>
      </w:r>
      <w:r w:rsidR="00AA0512" w:rsidRPr="00AA0512">
        <w:rPr>
          <w:sz w:val="28"/>
          <w:szCs w:val="28"/>
        </w:rPr>
        <w:t>OrtoHab</w:t>
      </w:r>
      <w:r w:rsidRPr="00A42E63">
        <w:rPr>
          <w:sz w:val="28"/>
          <w:szCs w:val="28"/>
        </w:rPr>
        <w:t>.</w:t>
      </w:r>
    </w:p>
    <w:p w14:paraId="3C92D379" w14:textId="6F6F4055" w:rsidR="0078103F" w:rsidRPr="00A42E63" w:rsidRDefault="0078103F" w:rsidP="000C7013">
      <w:pPr>
        <w:pStyle w:val="ConsPlusNormal"/>
        <w:tabs>
          <w:tab w:val="left" w:pos="1134"/>
        </w:tabs>
        <w:jc w:val="both"/>
        <w:rPr>
          <w:sz w:val="28"/>
          <w:szCs w:val="28"/>
        </w:rPr>
      </w:pPr>
      <w:r w:rsidRPr="00A42E63">
        <w:rPr>
          <w:sz w:val="28"/>
          <w:szCs w:val="28"/>
        </w:rPr>
        <w:t>1.5.</w:t>
      </w:r>
      <w:r w:rsidR="000C7013">
        <w:rPr>
          <w:sz w:val="28"/>
          <w:szCs w:val="28"/>
        </w:rPr>
        <w:tab/>
      </w:r>
      <w:r w:rsidRPr="00A42E63">
        <w:rPr>
          <w:sz w:val="28"/>
          <w:szCs w:val="28"/>
        </w:rPr>
        <w:t xml:space="preserve">Понятия, содержащиеся в </w:t>
      </w:r>
      <w:hyperlink r:id="rId13" w:tooltip="Федеральный закон от 27.07.2006 N 152-ФЗ (ред. от 24.06.2025) &quot;О персональных данных&quot; {КонсультантПлюс}">
        <w:r w:rsidRPr="00A42E63">
          <w:rPr>
            <w:sz w:val="28"/>
            <w:szCs w:val="28"/>
          </w:rPr>
          <w:t>ст. 3</w:t>
        </w:r>
      </w:hyperlink>
      <w:r w:rsidRPr="00A42E63">
        <w:rPr>
          <w:sz w:val="28"/>
          <w:szCs w:val="28"/>
        </w:rPr>
        <w:t xml:space="preserve"> Федерального закона от 27.07.2006 N 152-ФЗ «О персональных данных», используются в настоящ</w:t>
      </w:r>
      <w:r w:rsidR="00AA0512">
        <w:rPr>
          <w:sz w:val="28"/>
          <w:szCs w:val="28"/>
        </w:rPr>
        <w:t>ем</w:t>
      </w:r>
      <w:r w:rsidRPr="00A42E63">
        <w:rPr>
          <w:sz w:val="28"/>
          <w:szCs w:val="28"/>
        </w:rPr>
        <w:t xml:space="preserve"> По</w:t>
      </w:r>
      <w:r w:rsidR="00AA0512">
        <w:rPr>
          <w:sz w:val="28"/>
          <w:szCs w:val="28"/>
        </w:rPr>
        <w:t>ложении</w:t>
      </w:r>
      <w:r w:rsidRPr="00A42E63">
        <w:rPr>
          <w:sz w:val="28"/>
          <w:szCs w:val="28"/>
        </w:rPr>
        <w:t xml:space="preserve"> с аналогичным значением.</w:t>
      </w:r>
    </w:p>
    <w:p w14:paraId="67C78CFD" w14:textId="41DA5C28" w:rsidR="0078103F" w:rsidRPr="00A42E63" w:rsidRDefault="0078103F" w:rsidP="000C7013">
      <w:pPr>
        <w:pStyle w:val="ConsPlusNormal"/>
        <w:tabs>
          <w:tab w:val="left" w:pos="1134"/>
        </w:tabs>
        <w:jc w:val="both"/>
        <w:rPr>
          <w:sz w:val="28"/>
          <w:szCs w:val="28"/>
        </w:rPr>
      </w:pPr>
      <w:r w:rsidRPr="00A42E63">
        <w:rPr>
          <w:sz w:val="28"/>
          <w:szCs w:val="28"/>
        </w:rPr>
        <w:t>1.6.</w:t>
      </w:r>
      <w:r w:rsidR="000C7013">
        <w:rPr>
          <w:sz w:val="28"/>
          <w:szCs w:val="28"/>
        </w:rPr>
        <w:tab/>
      </w:r>
      <w:r w:rsidRPr="00A42E63">
        <w:rPr>
          <w:sz w:val="28"/>
          <w:szCs w:val="28"/>
        </w:rPr>
        <w:t xml:space="preserve">В </w:t>
      </w:r>
      <w:r w:rsidR="00AA0512">
        <w:rPr>
          <w:sz w:val="28"/>
          <w:szCs w:val="28"/>
        </w:rPr>
        <w:t>настоящем Положении</w:t>
      </w:r>
      <w:r w:rsidRPr="00A42E63">
        <w:rPr>
          <w:sz w:val="28"/>
          <w:szCs w:val="28"/>
        </w:rPr>
        <w:t xml:space="preserve"> также используются следующие термины:</w:t>
      </w:r>
    </w:p>
    <w:p w14:paraId="6D78C36A" w14:textId="1F8BEB17" w:rsidR="0078103F" w:rsidRPr="00A42E63" w:rsidRDefault="0078103F" w:rsidP="00711A39">
      <w:pPr>
        <w:pStyle w:val="ConsPlusNormal"/>
        <w:numPr>
          <w:ilvl w:val="0"/>
          <w:numId w:val="1"/>
        </w:numPr>
        <w:tabs>
          <w:tab w:val="left" w:pos="1134"/>
        </w:tabs>
        <w:ind w:left="1134" w:hanging="425"/>
        <w:jc w:val="both"/>
        <w:rPr>
          <w:sz w:val="28"/>
          <w:szCs w:val="28"/>
        </w:rPr>
      </w:pPr>
      <w:r w:rsidRPr="00A42E63">
        <w:rPr>
          <w:sz w:val="28"/>
          <w:szCs w:val="28"/>
        </w:rPr>
        <w:t xml:space="preserve">Пользователь - любое лицо, посещающее </w:t>
      </w:r>
      <w:r w:rsidR="00E6365D">
        <w:rPr>
          <w:sz w:val="28"/>
          <w:szCs w:val="28"/>
        </w:rPr>
        <w:t>OrtoHab</w:t>
      </w:r>
      <w:r w:rsidRPr="00A42E63">
        <w:rPr>
          <w:sz w:val="28"/>
          <w:szCs w:val="28"/>
        </w:rPr>
        <w:t xml:space="preserve"> и использующее информацию, материалы и сервисы </w:t>
      </w:r>
      <w:r w:rsidR="00E6365D">
        <w:rPr>
          <w:sz w:val="28"/>
          <w:szCs w:val="28"/>
        </w:rPr>
        <w:t>OrtoHab</w:t>
      </w:r>
      <w:r w:rsidRPr="00A42E63">
        <w:rPr>
          <w:sz w:val="28"/>
          <w:szCs w:val="28"/>
        </w:rPr>
        <w:t xml:space="preserve">. Пользователь </w:t>
      </w:r>
      <w:r w:rsidR="00E6365D">
        <w:rPr>
          <w:sz w:val="28"/>
          <w:szCs w:val="28"/>
        </w:rPr>
        <w:t>OrtoHab</w:t>
      </w:r>
      <w:r w:rsidRPr="00A42E63">
        <w:rPr>
          <w:sz w:val="28"/>
          <w:szCs w:val="28"/>
        </w:rPr>
        <w:t xml:space="preserve"> является субъектом персональных данных по смыслу Федерального </w:t>
      </w:r>
      <w:hyperlink r:id="rId14" w:tooltip="Федеральный закон от 27.07.2006 N 152-ФЗ (ред. от 24.06.2025) &quot;О персональных данных&quot; {КонсультантПлюс}">
        <w:r w:rsidRPr="00A42E63">
          <w:rPr>
            <w:sz w:val="28"/>
            <w:szCs w:val="28"/>
          </w:rPr>
          <w:t>закона</w:t>
        </w:r>
      </w:hyperlink>
      <w:r w:rsidRPr="00A42E63">
        <w:rPr>
          <w:sz w:val="28"/>
          <w:szCs w:val="28"/>
        </w:rPr>
        <w:t xml:space="preserve"> от 27.07.2006 </w:t>
      </w:r>
      <w:r w:rsidR="00E77F27" w:rsidRPr="00A42E63">
        <w:rPr>
          <w:sz w:val="28"/>
          <w:szCs w:val="28"/>
        </w:rPr>
        <w:t>№</w:t>
      </w:r>
      <w:r w:rsidRPr="00A42E63">
        <w:rPr>
          <w:sz w:val="28"/>
          <w:szCs w:val="28"/>
        </w:rPr>
        <w:t xml:space="preserve"> 152-ФЗ «О персональных данных».</w:t>
      </w:r>
    </w:p>
    <w:p w14:paraId="443C7B1C" w14:textId="5DF84AE5" w:rsidR="00E77F27" w:rsidRPr="00A42E63" w:rsidRDefault="0078103F" w:rsidP="00711A39">
      <w:pPr>
        <w:pStyle w:val="ConsPlusNormal"/>
        <w:numPr>
          <w:ilvl w:val="0"/>
          <w:numId w:val="1"/>
        </w:numPr>
        <w:tabs>
          <w:tab w:val="left" w:pos="1134"/>
        </w:tabs>
        <w:ind w:left="1134" w:hanging="425"/>
        <w:jc w:val="both"/>
        <w:rPr>
          <w:sz w:val="28"/>
          <w:szCs w:val="28"/>
        </w:rPr>
      </w:pPr>
      <w:r w:rsidRPr="00A42E63">
        <w:rPr>
          <w:sz w:val="28"/>
          <w:szCs w:val="28"/>
        </w:rPr>
        <w:t xml:space="preserve">Сервисы </w:t>
      </w:r>
      <w:r w:rsidR="00E6365D">
        <w:rPr>
          <w:sz w:val="28"/>
          <w:szCs w:val="28"/>
        </w:rPr>
        <w:t>OrtoHab</w:t>
      </w:r>
      <w:r w:rsidRPr="00A42E63">
        <w:rPr>
          <w:sz w:val="28"/>
          <w:szCs w:val="28"/>
        </w:rPr>
        <w:t xml:space="preserve"> - интерактивные (диалоговые) программные компоненты на страницах </w:t>
      </w:r>
      <w:r w:rsidR="00E6365D">
        <w:rPr>
          <w:sz w:val="28"/>
          <w:szCs w:val="28"/>
        </w:rPr>
        <w:t>OrtoHab</w:t>
      </w:r>
      <w:r w:rsidRPr="00A42E63">
        <w:rPr>
          <w:sz w:val="28"/>
          <w:szCs w:val="28"/>
        </w:rPr>
        <w:t xml:space="preserve">, используемые для интеграции с информационными системами и предоставляющие пользователям </w:t>
      </w:r>
      <w:r w:rsidR="00E6365D">
        <w:rPr>
          <w:sz w:val="28"/>
          <w:szCs w:val="28"/>
        </w:rPr>
        <w:t>OrtoHab</w:t>
      </w:r>
      <w:r w:rsidRPr="00A42E63">
        <w:rPr>
          <w:sz w:val="28"/>
          <w:szCs w:val="28"/>
        </w:rPr>
        <w:t xml:space="preserve"> определенные возможности по доступу к информации </w:t>
      </w:r>
      <w:r w:rsidR="00E6365D">
        <w:rPr>
          <w:sz w:val="28"/>
          <w:szCs w:val="28"/>
        </w:rPr>
        <w:t xml:space="preserve">в </w:t>
      </w:r>
      <w:r w:rsidR="00E6365D">
        <w:rPr>
          <w:sz w:val="28"/>
          <w:szCs w:val="28"/>
        </w:rPr>
        <w:t>OrtoHab</w:t>
      </w:r>
      <w:r w:rsidRPr="00A42E63">
        <w:rPr>
          <w:sz w:val="28"/>
          <w:szCs w:val="28"/>
        </w:rPr>
        <w:t>.</w:t>
      </w:r>
      <w:r w:rsidR="009404AF" w:rsidRPr="00A42E63">
        <w:rPr>
          <w:sz w:val="28"/>
          <w:szCs w:val="28"/>
        </w:rPr>
        <w:t xml:space="preserve"> </w:t>
      </w:r>
    </w:p>
    <w:p w14:paraId="7CAB0BBA" w14:textId="77777777" w:rsidR="00E77F27" w:rsidRPr="00A42E63" w:rsidRDefault="00E77F27" w:rsidP="00711A39">
      <w:pPr>
        <w:pStyle w:val="ConsPlusNormal"/>
        <w:numPr>
          <w:ilvl w:val="0"/>
          <w:numId w:val="1"/>
        </w:numPr>
        <w:tabs>
          <w:tab w:val="left" w:pos="1134"/>
        </w:tabs>
        <w:ind w:left="1134" w:hanging="425"/>
        <w:jc w:val="both"/>
        <w:rPr>
          <w:sz w:val="28"/>
          <w:szCs w:val="28"/>
        </w:rPr>
      </w:pPr>
      <w:r w:rsidRPr="00A42E63">
        <w:rPr>
          <w:sz w:val="28"/>
          <w:szCs w:val="28"/>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135E1CC5" w14:textId="530E5CBC" w:rsidR="00E77F27" w:rsidRPr="00A42E63" w:rsidRDefault="00E77F27" w:rsidP="00711A39">
      <w:pPr>
        <w:pStyle w:val="ConsPlusNormal"/>
        <w:numPr>
          <w:ilvl w:val="0"/>
          <w:numId w:val="2"/>
        </w:numPr>
        <w:tabs>
          <w:tab w:val="left" w:pos="1134"/>
        </w:tabs>
        <w:ind w:left="1134" w:hanging="425"/>
        <w:jc w:val="both"/>
        <w:rPr>
          <w:sz w:val="28"/>
          <w:szCs w:val="28"/>
        </w:rPr>
      </w:pPr>
      <w:r w:rsidRPr="00A42E63">
        <w:rPr>
          <w:sz w:val="28"/>
          <w:szCs w:val="28"/>
        </w:rPr>
        <w:lastRenderedPageBreak/>
        <w:t>Автоматизированная обработка персональных данных - обработка персональных данных с помощью средств вычислительной техники.</w:t>
      </w:r>
    </w:p>
    <w:p w14:paraId="1C8279A6" w14:textId="69A98479" w:rsidR="00E77F27" w:rsidRPr="00A42E63" w:rsidRDefault="00E77F27" w:rsidP="00711A39">
      <w:pPr>
        <w:pStyle w:val="a5"/>
        <w:numPr>
          <w:ilvl w:val="0"/>
          <w:numId w:val="2"/>
        </w:numPr>
        <w:tabs>
          <w:tab w:val="left" w:pos="1134"/>
        </w:tabs>
        <w:spacing w:before="0" w:beforeAutospacing="0" w:after="0" w:afterAutospacing="0"/>
        <w:ind w:left="1134" w:hanging="425"/>
        <w:jc w:val="both"/>
        <w:rPr>
          <w:sz w:val="28"/>
          <w:szCs w:val="28"/>
        </w:rPr>
      </w:pPr>
      <w:r w:rsidRPr="00A42E63">
        <w:rPr>
          <w:sz w:val="28"/>
          <w:szCs w:val="28"/>
        </w:rPr>
        <w:t xml:space="preserve">Распространение персональных данных - действия, направленные на раскрытие персональных данных неопределенному кругу лиц. </w:t>
      </w:r>
    </w:p>
    <w:p w14:paraId="5481A51A" w14:textId="32EC3C70" w:rsidR="00E77F27" w:rsidRPr="00A42E63" w:rsidRDefault="00E77F27" w:rsidP="00711A39">
      <w:pPr>
        <w:pStyle w:val="a5"/>
        <w:numPr>
          <w:ilvl w:val="0"/>
          <w:numId w:val="2"/>
        </w:numPr>
        <w:tabs>
          <w:tab w:val="left" w:pos="1134"/>
        </w:tabs>
        <w:spacing w:before="0" w:beforeAutospacing="0" w:after="0" w:afterAutospacing="0"/>
        <w:ind w:left="1134" w:hanging="425"/>
        <w:jc w:val="both"/>
        <w:rPr>
          <w:sz w:val="28"/>
          <w:szCs w:val="28"/>
        </w:rPr>
      </w:pPr>
      <w:r w:rsidRPr="00A42E63">
        <w:rPr>
          <w:sz w:val="28"/>
          <w:szCs w:val="28"/>
        </w:rPr>
        <w:t xml:space="preserve">Предоставление персональных данных - действия, направленные на раскрытие персональных данных определенному лицу или определенному кругу лиц. </w:t>
      </w:r>
    </w:p>
    <w:p w14:paraId="0CA7C172" w14:textId="1D8EF800" w:rsidR="00E77F27" w:rsidRPr="00A42E63" w:rsidRDefault="00E77F27" w:rsidP="00711A39">
      <w:pPr>
        <w:pStyle w:val="a5"/>
        <w:numPr>
          <w:ilvl w:val="0"/>
          <w:numId w:val="2"/>
        </w:numPr>
        <w:tabs>
          <w:tab w:val="left" w:pos="1134"/>
        </w:tabs>
        <w:spacing w:before="0" w:beforeAutospacing="0" w:after="0" w:afterAutospacing="0"/>
        <w:ind w:left="1134" w:hanging="425"/>
        <w:jc w:val="both"/>
        <w:rPr>
          <w:sz w:val="28"/>
          <w:szCs w:val="28"/>
        </w:rPr>
      </w:pPr>
      <w:r w:rsidRPr="00A42E63">
        <w:rPr>
          <w:sz w:val="28"/>
          <w:szCs w:val="28"/>
        </w:rPr>
        <w:t xml:space="preserve">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w:t>
      </w:r>
    </w:p>
    <w:p w14:paraId="1AB4F494" w14:textId="1651A172" w:rsidR="00E77F27" w:rsidRPr="00A42E63" w:rsidRDefault="00E77F27" w:rsidP="00711A39">
      <w:pPr>
        <w:pStyle w:val="a5"/>
        <w:numPr>
          <w:ilvl w:val="0"/>
          <w:numId w:val="2"/>
        </w:numPr>
        <w:tabs>
          <w:tab w:val="left" w:pos="1134"/>
        </w:tabs>
        <w:spacing w:before="0" w:beforeAutospacing="0" w:after="0" w:afterAutospacing="0"/>
        <w:ind w:left="1134" w:hanging="425"/>
        <w:jc w:val="both"/>
        <w:rPr>
          <w:sz w:val="28"/>
          <w:szCs w:val="28"/>
        </w:rPr>
      </w:pPr>
      <w:r w:rsidRPr="00A42E63">
        <w:rPr>
          <w:sz w:val="28"/>
          <w:szCs w:val="28"/>
        </w:rPr>
        <w:t xml:space="preserve">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 </w:t>
      </w:r>
    </w:p>
    <w:p w14:paraId="2B179427" w14:textId="48316F92" w:rsidR="00E77F27" w:rsidRPr="00A42E63" w:rsidRDefault="00E77F27" w:rsidP="00711A39">
      <w:pPr>
        <w:pStyle w:val="a5"/>
        <w:numPr>
          <w:ilvl w:val="0"/>
          <w:numId w:val="2"/>
        </w:numPr>
        <w:tabs>
          <w:tab w:val="left" w:pos="1134"/>
        </w:tabs>
        <w:spacing w:before="0" w:beforeAutospacing="0" w:after="0" w:afterAutospacing="0"/>
        <w:ind w:left="1134" w:hanging="425"/>
        <w:jc w:val="both"/>
        <w:rPr>
          <w:sz w:val="28"/>
          <w:szCs w:val="28"/>
        </w:rPr>
      </w:pPr>
      <w:r w:rsidRPr="00A42E63">
        <w:rPr>
          <w:sz w:val="28"/>
          <w:szCs w:val="28"/>
        </w:rPr>
        <w:t xml:space="preserve">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w:t>
      </w:r>
    </w:p>
    <w:p w14:paraId="429B7376" w14:textId="1DBE48F2" w:rsidR="00E77F27" w:rsidRPr="00A42E63" w:rsidRDefault="00E77F27" w:rsidP="00711A39">
      <w:pPr>
        <w:pStyle w:val="a5"/>
        <w:numPr>
          <w:ilvl w:val="0"/>
          <w:numId w:val="2"/>
        </w:numPr>
        <w:tabs>
          <w:tab w:val="left" w:pos="1134"/>
        </w:tabs>
        <w:spacing w:before="0" w:beforeAutospacing="0" w:after="0" w:afterAutospacing="0"/>
        <w:ind w:left="1134" w:hanging="425"/>
        <w:jc w:val="both"/>
        <w:rPr>
          <w:sz w:val="28"/>
          <w:szCs w:val="28"/>
        </w:rPr>
      </w:pPr>
      <w:r w:rsidRPr="00A42E63">
        <w:rPr>
          <w:sz w:val="28"/>
          <w:szCs w:val="28"/>
        </w:rPr>
        <w:t xml:space="preserve">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 </w:t>
      </w:r>
    </w:p>
    <w:p w14:paraId="13CF94D2" w14:textId="77777777" w:rsidR="003609E1" w:rsidRPr="00A42E63" w:rsidRDefault="003609E1" w:rsidP="00711A39">
      <w:pPr>
        <w:pStyle w:val="a5"/>
        <w:numPr>
          <w:ilvl w:val="0"/>
          <w:numId w:val="2"/>
        </w:numPr>
        <w:tabs>
          <w:tab w:val="left" w:pos="1134"/>
        </w:tabs>
        <w:spacing w:before="0" w:beforeAutospacing="0" w:after="0" w:afterAutospacing="0"/>
        <w:ind w:left="1134" w:hanging="425"/>
        <w:jc w:val="both"/>
        <w:rPr>
          <w:sz w:val="28"/>
          <w:szCs w:val="28"/>
        </w:rPr>
      </w:pPr>
      <w:r w:rsidRPr="00A42E63">
        <w:rPr>
          <w:sz w:val="28"/>
          <w:szCs w:val="28"/>
        </w:rPr>
        <w:t>Т</w:t>
      </w:r>
      <w:r w:rsidR="00E77F27" w:rsidRPr="00A42E63">
        <w:rPr>
          <w:sz w:val="28"/>
          <w:szCs w:val="28"/>
        </w:rPr>
        <w:t xml:space="preserve">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 </w:t>
      </w:r>
    </w:p>
    <w:p w14:paraId="2587DD23" w14:textId="77777777" w:rsidR="00244923" w:rsidRPr="00A42E63" w:rsidRDefault="003609E1" w:rsidP="00711A39">
      <w:pPr>
        <w:pStyle w:val="a5"/>
        <w:numPr>
          <w:ilvl w:val="0"/>
          <w:numId w:val="2"/>
        </w:numPr>
        <w:tabs>
          <w:tab w:val="left" w:pos="1134"/>
        </w:tabs>
        <w:spacing w:before="0" w:beforeAutospacing="0" w:after="0" w:afterAutospacing="0"/>
        <w:ind w:left="1134" w:hanging="425"/>
        <w:jc w:val="both"/>
        <w:rPr>
          <w:sz w:val="28"/>
          <w:szCs w:val="28"/>
        </w:rPr>
      </w:pPr>
      <w:r w:rsidRPr="00A42E63">
        <w:rPr>
          <w:sz w:val="28"/>
          <w:szCs w:val="28"/>
        </w:rPr>
        <w:t>Конфиденциальность персональных данных означает, что 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0D5C4A5E" w14:textId="5A2D19E0" w:rsidR="00244923" w:rsidRPr="00A42E63" w:rsidRDefault="00244923" w:rsidP="00711A39">
      <w:pPr>
        <w:pStyle w:val="a5"/>
        <w:numPr>
          <w:ilvl w:val="0"/>
          <w:numId w:val="2"/>
        </w:numPr>
        <w:tabs>
          <w:tab w:val="left" w:pos="1134"/>
        </w:tabs>
        <w:spacing w:before="0" w:beforeAutospacing="0" w:after="0" w:afterAutospacing="0"/>
        <w:ind w:left="1134" w:hanging="425"/>
        <w:jc w:val="both"/>
        <w:rPr>
          <w:sz w:val="28"/>
          <w:szCs w:val="28"/>
        </w:rPr>
      </w:pPr>
      <w:r w:rsidRPr="00A42E63">
        <w:rPr>
          <w:sz w:val="28"/>
          <w:szCs w:val="28"/>
        </w:rPr>
        <w:t>Cookies —</w:t>
      </w:r>
      <w:r w:rsidR="006E153C" w:rsidRPr="00A42E63">
        <w:rPr>
          <w:sz w:val="28"/>
          <w:szCs w:val="28"/>
        </w:rPr>
        <w:t xml:space="preserve"> это небольшой фрагмент данных, который </w:t>
      </w:r>
      <w:r w:rsidR="00E6365D">
        <w:rPr>
          <w:sz w:val="28"/>
          <w:szCs w:val="28"/>
        </w:rPr>
        <w:t>OrtoHab</w:t>
      </w:r>
      <w:r w:rsidR="006E153C" w:rsidRPr="00A42E63">
        <w:rPr>
          <w:sz w:val="28"/>
          <w:szCs w:val="28"/>
        </w:rPr>
        <w:t xml:space="preserve"> запрашивает у браузера, используемого на компьютере или мобильном устройстве Пользователя. Cookies отражают предпочтения Пользователя или его действия </w:t>
      </w:r>
      <w:r w:rsidR="00E6365D">
        <w:rPr>
          <w:sz w:val="28"/>
          <w:szCs w:val="28"/>
        </w:rPr>
        <w:t xml:space="preserve">в </w:t>
      </w:r>
      <w:r w:rsidR="00E6365D">
        <w:rPr>
          <w:sz w:val="28"/>
          <w:szCs w:val="28"/>
        </w:rPr>
        <w:t>OrtoHab</w:t>
      </w:r>
      <w:r w:rsidR="006E153C" w:rsidRPr="00A42E63">
        <w:rPr>
          <w:sz w:val="28"/>
          <w:szCs w:val="28"/>
        </w:rPr>
        <w:t>, а также сведения об его оборудовании, дате и времени сессии. Сookies хранятся локально на компьютере или мобильном устройстве Пользователя. Пользователь может удалить сохраненные Сookies в настройках соответствующего браузера.</w:t>
      </w:r>
    </w:p>
    <w:p w14:paraId="78D718D1" w14:textId="1B4D8CDF" w:rsidR="00244923" w:rsidRPr="00A42E63" w:rsidRDefault="00244923" w:rsidP="00711A39">
      <w:pPr>
        <w:pStyle w:val="a5"/>
        <w:numPr>
          <w:ilvl w:val="0"/>
          <w:numId w:val="2"/>
        </w:numPr>
        <w:tabs>
          <w:tab w:val="left" w:pos="1134"/>
        </w:tabs>
        <w:spacing w:before="0" w:beforeAutospacing="0" w:after="0" w:afterAutospacing="0"/>
        <w:ind w:left="1134" w:hanging="425"/>
        <w:jc w:val="both"/>
        <w:rPr>
          <w:sz w:val="28"/>
          <w:szCs w:val="28"/>
        </w:rPr>
      </w:pPr>
      <w:r w:rsidRPr="00A42E63">
        <w:rPr>
          <w:sz w:val="28"/>
          <w:szCs w:val="28"/>
        </w:rPr>
        <w:t>IP-адрес — уникальный сетевой адрес узла в компьютерной сети, через который Пользователь получает доступ на ortomoscow.ru.</w:t>
      </w:r>
      <w:r w:rsidR="00F115F8">
        <w:rPr>
          <w:sz w:val="28"/>
          <w:szCs w:val="28"/>
        </w:rPr>
        <w:t xml:space="preserve">, </w:t>
      </w:r>
      <w:hyperlink r:id="rId15" w:history="1">
        <w:r w:rsidR="00F115F8" w:rsidRPr="00F115F8">
          <w:rPr>
            <w:rStyle w:val="a3"/>
            <w:color w:val="auto"/>
            <w:sz w:val="28"/>
            <w:szCs w:val="28"/>
            <w:u w:val="none"/>
          </w:rPr>
          <w:t>www.ortomsk.ru</w:t>
        </w:r>
      </w:hyperlink>
      <w:r w:rsidR="00F115F8">
        <w:rPr>
          <w:sz w:val="28"/>
          <w:szCs w:val="28"/>
        </w:rPr>
        <w:t>.</w:t>
      </w:r>
    </w:p>
    <w:p w14:paraId="759C34C1" w14:textId="5899B739" w:rsidR="00244923" w:rsidRPr="00A42E63" w:rsidRDefault="00244923" w:rsidP="00711A39">
      <w:pPr>
        <w:pStyle w:val="a6"/>
        <w:numPr>
          <w:ilvl w:val="0"/>
          <w:numId w:val="2"/>
        </w:numPr>
        <w:tabs>
          <w:tab w:val="left" w:pos="1134"/>
        </w:tabs>
        <w:ind w:left="1134" w:hanging="425"/>
        <w:jc w:val="both"/>
        <w:rPr>
          <w:rFonts w:ascii="Times New Roman" w:hAnsi="Times New Roman" w:cs="Times New Roman"/>
          <w:sz w:val="28"/>
          <w:szCs w:val="28"/>
          <w:lang w:eastAsia="ru-RU"/>
        </w:rPr>
      </w:pPr>
      <w:r w:rsidRPr="00A42E63">
        <w:rPr>
          <w:rFonts w:ascii="Times New Roman" w:hAnsi="Times New Roman" w:cs="Times New Roman"/>
          <w:sz w:val="28"/>
          <w:szCs w:val="28"/>
          <w:lang w:eastAsia="ru-RU"/>
        </w:rPr>
        <w:lastRenderedPageBreak/>
        <w:t xml:space="preserve">Администрация сайта (далее — «Администрация») — уполномоченные сотрудники на управление </w:t>
      </w:r>
      <w:r w:rsidR="00E6365D">
        <w:rPr>
          <w:rFonts w:ascii="Times New Roman" w:hAnsi="Times New Roman" w:cs="Times New Roman"/>
          <w:sz w:val="28"/>
          <w:szCs w:val="28"/>
        </w:rPr>
        <w:t>OrtoHab</w:t>
      </w:r>
      <w:r w:rsidR="00F115F8">
        <w:rPr>
          <w:rFonts w:ascii="Times New Roman" w:hAnsi="Times New Roman" w:cs="Times New Roman"/>
          <w:sz w:val="28"/>
          <w:szCs w:val="28"/>
        </w:rPr>
        <w:t xml:space="preserve">, </w:t>
      </w:r>
      <w:r w:rsidRPr="00A42E63">
        <w:rPr>
          <w:rFonts w:ascii="Times New Roman" w:hAnsi="Times New Roman" w:cs="Times New Roman"/>
          <w:sz w:val="28"/>
          <w:szCs w:val="28"/>
          <w:lang w:eastAsia="ru-RU"/>
        </w:rPr>
        <w:t>которые организуют и (или) осуществляют обработку персональных данных, а также определяют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2A79EBB" w14:textId="27753DA0" w:rsidR="0078103F" w:rsidRPr="00A42E63" w:rsidRDefault="0078103F" w:rsidP="000C7013">
      <w:pPr>
        <w:pStyle w:val="ConsPlusNormal"/>
        <w:tabs>
          <w:tab w:val="left" w:pos="1134"/>
        </w:tabs>
        <w:jc w:val="both"/>
        <w:rPr>
          <w:sz w:val="28"/>
          <w:szCs w:val="28"/>
        </w:rPr>
      </w:pPr>
      <w:r w:rsidRPr="00A42E63">
        <w:rPr>
          <w:sz w:val="28"/>
          <w:szCs w:val="28"/>
        </w:rPr>
        <w:t>1.7.</w:t>
      </w:r>
      <w:r w:rsidR="000C7013">
        <w:rPr>
          <w:sz w:val="28"/>
          <w:szCs w:val="28"/>
        </w:rPr>
        <w:tab/>
      </w:r>
      <w:r w:rsidRPr="00A42E63">
        <w:rPr>
          <w:sz w:val="28"/>
          <w:szCs w:val="28"/>
        </w:rPr>
        <w:t>Права и обязанности Оператора.</w:t>
      </w:r>
    </w:p>
    <w:p w14:paraId="03813A9D" w14:textId="7773CA02" w:rsidR="0078103F" w:rsidRPr="00A42E63" w:rsidRDefault="0078103F" w:rsidP="000C7013">
      <w:pPr>
        <w:pStyle w:val="ConsPlusNormal"/>
        <w:tabs>
          <w:tab w:val="left" w:pos="1134"/>
        </w:tabs>
        <w:jc w:val="both"/>
        <w:rPr>
          <w:sz w:val="28"/>
          <w:szCs w:val="28"/>
        </w:rPr>
      </w:pPr>
      <w:r w:rsidRPr="00A42E63">
        <w:rPr>
          <w:sz w:val="28"/>
          <w:szCs w:val="28"/>
        </w:rPr>
        <w:t>1.7.1.</w:t>
      </w:r>
      <w:r w:rsidR="000C7013">
        <w:rPr>
          <w:sz w:val="28"/>
          <w:szCs w:val="28"/>
        </w:rPr>
        <w:tab/>
      </w:r>
      <w:r w:rsidRPr="00A42E63">
        <w:rPr>
          <w:sz w:val="28"/>
          <w:szCs w:val="28"/>
        </w:rPr>
        <w:t>Оператор обязан:</w:t>
      </w:r>
    </w:p>
    <w:p w14:paraId="7EB78D9C" w14:textId="3019A424" w:rsidR="0078103F" w:rsidRPr="00A42E63" w:rsidRDefault="0078103F" w:rsidP="00711A39">
      <w:pPr>
        <w:pStyle w:val="ConsPlusNormal"/>
        <w:numPr>
          <w:ilvl w:val="0"/>
          <w:numId w:val="3"/>
        </w:numPr>
        <w:tabs>
          <w:tab w:val="left" w:pos="1134"/>
        </w:tabs>
        <w:ind w:left="1134"/>
        <w:jc w:val="both"/>
        <w:rPr>
          <w:sz w:val="28"/>
          <w:szCs w:val="28"/>
        </w:rPr>
      </w:pPr>
      <w:r w:rsidRPr="00A42E63">
        <w:rPr>
          <w:sz w:val="28"/>
          <w:szCs w:val="28"/>
        </w:rPr>
        <w:t xml:space="preserve">обрабатывать персональные данные исключительно в целях, указанных в Политике, в порядке, установленном действующим законодательством Российской Федерации, и принимать меры, необходимые и достаточные для обеспечения выполнения обязанностей, предусмотренных Федеральным </w:t>
      </w:r>
      <w:hyperlink r:id="rId16" w:tooltip="Федеральный закон от 27.07.2006 N 152-ФЗ (ред. от 24.06.2025) &quot;О персональных данных&quot; {КонсультантПлюс}">
        <w:r w:rsidRPr="00A42E63">
          <w:rPr>
            <w:sz w:val="28"/>
            <w:szCs w:val="28"/>
          </w:rPr>
          <w:t>законом</w:t>
        </w:r>
      </w:hyperlink>
      <w:r w:rsidRPr="00A42E63">
        <w:rPr>
          <w:sz w:val="28"/>
          <w:szCs w:val="28"/>
        </w:rPr>
        <w:t xml:space="preserve"> от 27.07.2006 </w:t>
      </w:r>
      <w:r w:rsidR="00BE1F81" w:rsidRPr="00A42E63">
        <w:rPr>
          <w:sz w:val="28"/>
          <w:szCs w:val="28"/>
        </w:rPr>
        <w:t>№</w:t>
      </w:r>
      <w:r w:rsidRPr="00A42E63">
        <w:rPr>
          <w:sz w:val="28"/>
          <w:szCs w:val="28"/>
        </w:rPr>
        <w:t xml:space="preserve"> 152-ФЗ </w:t>
      </w:r>
      <w:r w:rsidR="00BE1F81" w:rsidRPr="00A42E63">
        <w:rPr>
          <w:sz w:val="28"/>
          <w:szCs w:val="28"/>
        </w:rPr>
        <w:t>«</w:t>
      </w:r>
      <w:r w:rsidRPr="00A42E63">
        <w:rPr>
          <w:sz w:val="28"/>
          <w:szCs w:val="28"/>
        </w:rPr>
        <w:t>О персональных данных</w:t>
      </w:r>
      <w:r w:rsidR="00BE1F81" w:rsidRPr="00A42E63">
        <w:rPr>
          <w:sz w:val="28"/>
          <w:szCs w:val="28"/>
        </w:rPr>
        <w:t>»</w:t>
      </w:r>
      <w:r w:rsidRPr="00A42E63">
        <w:rPr>
          <w:sz w:val="28"/>
          <w:szCs w:val="28"/>
        </w:rPr>
        <w:t xml:space="preserve"> и принятыми в соответствии с ним нормативными правовыми актами;</w:t>
      </w:r>
    </w:p>
    <w:p w14:paraId="62C0A38A" w14:textId="62BAC4D4" w:rsidR="0078103F" w:rsidRPr="00A42E63" w:rsidRDefault="0078103F" w:rsidP="00711A39">
      <w:pPr>
        <w:pStyle w:val="ConsPlusNormal"/>
        <w:numPr>
          <w:ilvl w:val="0"/>
          <w:numId w:val="3"/>
        </w:numPr>
        <w:tabs>
          <w:tab w:val="left" w:pos="1134"/>
        </w:tabs>
        <w:ind w:left="1134"/>
        <w:jc w:val="both"/>
        <w:rPr>
          <w:sz w:val="28"/>
          <w:szCs w:val="28"/>
        </w:rPr>
      </w:pPr>
      <w:r w:rsidRPr="00A42E63">
        <w:rPr>
          <w:sz w:val="28"/>
          <w:szCs w:val="28"/>
        </w:rPr>
        <w:t>не распространять персональные данные без согласия Пользователя, если иное не предусмотрено действующим законодательством Российской Федерации;</w:t>
      </w:r>
    </w:p>
    <w:p w14:paraId="134EC75E" w14:textId="321DEB5B" w:rsidR="0078103F" w:rsidRPr="00A42E63" w:rsidRDefault="0078103F" w:rsidP="00711A39">
      <w:pPr>
        <w:pStyle w:val="ConsPlusNormal"/>
        <w:numPr>
          <w:ilvl w:val="0"/>
          <w:numId w:val="3"/>
        </w:numPr>
        <w:tabs>
          <w:tab w:val="left" w:pos="1134"/>
        </w:tabs>
        <w:ind w:left="1134"/>
        <w:jc w:val="both"/>
        <w:rPr>
          <w:sz w:val="28"/>
          <w:szCs w:val="28"/>
        </w:rPr>
      </w:pPr>
      <w:r w:rsidRPr="00A42E63">
        <w:rPr>
          <w:sz w:val="28"/>
          <w:szCs w:val="28"/>
        </w:rPr>
        <w:t xml:space="preserve">осуществлять обработку персональных данных с соблюдением принципов и правил, предусмотренных Федеральным </w:t>
      </w:r>
      <w:hyperlink r:id="rId17" w:tooltip="Федеральный закон от 27.07.2006 N 152-ФЗ (ред. от 24.06.2025) &quot;О персональных данных&quot; {КонсультантПлюс}">
        <w:r w:rsidRPr="00A42E63">
          <w:rPr>
            <w:sz w:val="28"/>
            <w:szCs w:val="28"/>
          </w:rPr>
          <w:t>законом</w:t>
        </w:r>
      </w:hyperlink>
      <w:r w:rsidRPr="00A42E63">
        <w:rPr>
          <w:sz w:val="28"/>
          <w:szCs w:val="28"/>
        </w:rPr>
        <w:t xml:space="preserve"> от 27.07.2006 </w:t>
      </w:r>
      <w:r w:rsidR="00BE1F81" w:rsidRPr="00A42E63">
        <w:rPr>
          <w:sz w:val="28"/>
          <w:szCs w:val="28"/>
        </w:rPr>
        <w:t>№</w:t>
      </w:r>
      <w:r w:rsidRPr="00A42E63">
        <w:rPr>
          <w:sz w:val="28"/>
          <w:szCs w:val="28"/>
        </w:rPr>
        <w:t xml:space="preserve"> 152-ФЗ "О персональных данных";</w:t>
      </w:r>
    </w:p>
    <w:p w14:paraId="504319A5" w14:textId="40DAE2F1" w:rsidR="0078103F" w:rsidRPr="00A42E63" w:rsidRDefault="0078103F" w:rsidP="00711A39">
      <w:pPr>
        <w:pStyle w:val="ConsPlusNormal"/>
        <w:numPr>
          <w:ilvl w:val="0"/>
          <w:numId w:val="3"/>
        </w:numPr>
        <w:tabs>
          <w:tab w:val="left" w:pos="1134"/>
        </w:tabs>
        <w:ind w:left="1134"/>
        <w:jc w:val="both"/>
        <w:rPr>
          <w:sz w:val="28"/>
          <w:szCs w:val="28"/>
        </w:rPr>
      </w:pPr>
      <w:r w:rsidRPr="00A42E63">
        <w:rPr>
          <w:sz w:val="28"/>
          <w:szCs w:val="28"/>
        </w:rPr>
        <w:t>организовывать защиту персональных данных в соответствии с требованиями законодательства Российской Федерации;</w:t>
      </w:r>
    </w:p>
    <w:p w14:paraId="393BA722" w14:textId="28410C12" w:rsidR="0078103F" w:rsidRPr="00A42E63" w:rsidRDefault="0078103F" w:rsidP="00711A39">
      <w:pPr>
        <w:pStyle w:val="ConsPlusNormal"/>
        <w:numPr>
          <w:ilvl w:val="0"/>
          <w:numId w:val="3"/>
        </w:numPr>
        <w:tabs>
          <w:tab w:val="left" w:pos="1134"/>
        </w:tabs>
        <w:ind w:left="1134"/>
        <w:jc w:val="both"/>
        <w:rPr>
          <w:sz w:val="28"/>
          <w:szCs w:val="28"/>
        </w:rPr>
      </w:pPr>
      <w:r w:rsidRPr="00A42E63">
        <w:rPr>
          <w:sz w:val="28"/>
          <w:szCs w:val="28"/>
        </w:rPr>
        <w:t>рассматривать обращения Пользователя (его законного представителя) по вопросам обработки персональных данных и давать мотивированные ответы;</w:t>
      </w:r>
    </w:p>
    <w:p w14:paraId="4087952C" w14:textId="6278E42E" w:rsidR="0078103F" w:rsidRPr="00A42E63" w:rsidRDefault="0078103F" w:rsidP="00711A39">
      <w:pPr>
        <w:pStyle w:val="ConsPlusNormal"/>
        <w:numPr>
          <w:ilvl w:val="0"/>
          <w:numId w:val="3"/>
        </w:numPr>
        <w:tabs>
          <w:tab w:val="left" w:pos="1134"/>
        </w:tabs>
        <w:ind w:left="1134"/>
        <w:jc w:val="both"/>
        <w:rPr>
          <w:sz w:val="28"/>
          <w:szCs w:val="28"/>
        </w:rPr>
      </w:pPr>
      <w:r w:rsidRPr="00A42E63">
        <w:rPr>
          <w:sz w:val="28"/>
          <w:szCs w:val="28"/>
        </w:rPr>
        <w:t>предоставлять Пользователю (его законному представителю) возможность безвозмездного доступа к его персональным данным;</w:t>
      </w:r>
    </w:p>
    <w:p w14:paraId="2C72A050" w14:textId="52D6AA27" w:rsidR="0078103F" w:rsidRPr="00A42E63" w:rsidRDefault="0078103F" w:rsidP="00711A39">
      <w:pPr>
        <w:pStyle w:val="ConsPlusNormal"/>
        <w:numPr>
          <w:ilvl w:val="0"/>
          <w:numId w:val="3"/>
        </w:numPr>
        <w:tabs>
          <w:tab w:val="left" w:pos="1134"/>
        </w:tabs>
        <w:ind w:left="1134"/>
        <w:jc w:val="both"/>
        <w:rPr>
          <w:sz w:val="28"/>
          <w:szCs w:val="28"/>
        </w:rPr>
      </w:pPr>
      <w:r w:rsidRPr="00A42E63">
        <w:rPr>
          <w:sz w:val="28"/>
          <w:szCs w:val="28"/>
        </w:rPr>
        <w:t xml:space="preserve">принимать меры по уточнению, блокированию, уничтожению персональных данных Пользователя в случаях, установленных Федеральным </w:t>
      </w:r>
      <w:hyperlink r:id="rId18" w:tooltip="Федеральный закон от 27.07.2006 N 152-ФЗ (ред. от 24.06.2025) &quot;О персональных данных&quot; {КонсультантПлюс}">
        <w:r w:rsidRPr="00A42E63">
          <w:rPr>
            <w:sz w:val="28"/>
            <w:szCs w:val="28"/>
          </w:rPr>
          <w:t>законом</w:t>
        </w:r>
      </w:hyperlink>
      <w:r w:rsidRPr="00A42E63">
        <w:rPr>
          <w:sz w:val="28"/>
          <w:szCs w:val="28"/>
        </w:rPr>
        <w:t xml:space="preserve"> от 27.07.2006 N 152-ФЗ "О персональных данных".</w:t>
      </w:r>
    </w:p>
    <w:p w14:paraId="447CE30C" w14:textId="1EC59B9F" w:rsidR="0078103F" w:rsidRPr="00A42E63" w:rsidRDefault="0078103F" w:rsidP="000C7013">
      <w:pPr>
        <w:pStyle w:val="ConsPlusNormal"/>
        <w:tabs>
          <w:tab w:val="left" w:pos="1134"/>
        </w:tabs>
        <w:jc w:val="both"/>
        <w:rPr>
          <w:sz w:val="28"/>
          <w:szCs w:val="28"/>
        </w:rPr>
      </w:pPr>
      <w:r w:rsidRPr="00A42E63">
        <w:rPr>
          <w:sz w:val="28"/>
          <w:szCs w:val="28"/>
        </w:rPr>
        <w:t>1.7.2.</w:t>
      </w:r>
      <w:r w:rsidR="000C7013">
        <w:rPr>
          <w:sz w:val="28"/>
          <w:szCs w:val="28"/>
        </w:rPr>
        <w:tab/>
      </w:r>
      <w:r w:rsidRPr="00A42E63">
        <w:rPr>
          <w:sz w:val="28"/>
          <w:szCs w:val="28"/>
        </w:rPr>
        <w:t>Оператор имеет право:</w:t>
      </w:r>
    </w:p>
    <w:p w14:paraId="061F0FDD" w14:textId="104A7429" w:rsidR="0078103F" w:rsidRPr="00A42E63" w:rsidRDefault="0078103F" w:rsidP="00711A39">
      <w:pPr>
        <w:pStyle w:val="ConsPlusNormal"/>
        <w:numPr>
          <w:ilvl w:val="0"/>
          <w:numId w:val="3"/>
        </w:numPr>
        <w:tabs>
          <w:tab w:val="left" w:pos="1134"/>
        </w:tabs>
        <w:ind w:left="1134"/>
        <w:jc w:val="both"/>
        <w:rPr>
          <w:sz w:val="28"/>
          <w:szCs w:val="28"/>
        </w:rPr>
      </w:pPr>
      <w:r w:rsidRPr="00A42E63">
        <w:rPr>
          <w:sz w:val="28"/>
          <w:szCs w:val="28"/>
        </w:rPr>
        <w:t xml:space="preserve">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19" w:tooltip="Федеральный закон от 27.07.2006 N 152-ФЗ (ред. от 24.06.2025) &quot;О персональных данных&quot; {КонсультантПлюс}">
        <w:r w:rsidRPr="00A42E63">
          <w:rPr>
            <w:sz w:val="28"/>
            <w:szCs w:val="28"/>
          </w:rPr>
          <w:t>законом</w:t>
        </w:r>
      </w:hyperlink>
      <w:r w:rsidRPr="00A42E63">
        <w:rPr>
          <w:sz w:val="28"/>
          <w:szCs w:val="28"/>
        </w:rPr>
        <w:t xml:space="preserve"> от 27.07.2006 </w:t>
      </w:r>
      <w:r w:rsidR="00BE1F81" w:rsidRPr="00A42E63">
        <w:rPr>
          <w:sz w:val="28"/>
          <w:szCs w:val="28"/>
        </w:rPr>
        <w:t>№</w:t>
      </w:r>
      <w:r w:rsidRPr="00A42E63">
        <w:rPr>
          <w:sz w:val="28"/>
          <w:szCs w:val="28"/>
        </w:rPr>
        <w:t xml:space="preserve"> 152-ФЗ </w:t>
      </w:r>
      <w:r w:rsidR="00BE1F81" w:rsidRPr="00A42E63">
        <w:rPr>
          <w:sz w:val="28"/>
          <w:szCs w:val="28"/>
        </w:rPr>
        <w:t>«</w:t>
      </w:r>
      <w:r w:rsidRPr="00A42E63">
        <w:rPr>
          <w:sz w:val="28"/>
          <w:szCs w:val="28"/>
        </w:rPr>
        <w:t>О персональных данных</w:t>
      </w:r>
      <w:r w:rsidR="00BE1F81" w:rsidRPr="00A42E63">
        <w:rPr>
          <w:sz w:val="28"/>
          <w:szCs w:val="28"/>
        </w:rPr>
        <w:t>»</w:t>
      </w:r>
      <w:r w:rsidRPr="00A42E63">
        <w:rPr>
          <w:sz w:val="28"/>
          <w:szCs w:val="28"/>
        </w:rPr>
        <w:t xml:space="preserve"> и принятыми в соответствии с ним нормативными правовыми актами, если иное не предусмотрено Федеральным </w:t>
      </w:r>
      <w:hyperlink r:id="rId20" w:tooltip="Федеральный закон от 27.07.2006 N 152-ФЗ (ред. от 24.06.2025) &quot;О персональных данных&quot; {КонсультантПлюс}">
        <w:r w:rsidRPr="00A42E63">
          <w:rPr>
            <w:sz w:val="28"/>
            <w:szCs w:val="28"/>
          </w:rPr>
          <w:t>законом</w:t>
        </w:r>
      </w:hyperlink>
      <w:r w:rsidRPr="00A42E63">
        <w:rPr>
          <w:sz w:val="28"/>
          <w:szCs w:val="28"/>
        </w:rPr>
        <w:t xml:space="preserve"> от 27.07.2006 </w:t>
      </w:r>
      <w:r w:rsidR="00BE1F81" w:rsidRPr="00A42E63">
        <w:rPr>
          <w:sz w:val="28"/>
          <w:szCs w:val="28"/>
        </w:rPr>
        <w:t>№</w:t>
      </w:r>
      <w:r w:rsidRPr="00A42E63">
        <w:rPr>
          <w:sz w:val="28"/>
          <w:szCs w:val="28"/>
        </w:rPr>
        <w:t xml:space="preserve"> 152-ФЗ </w:t>
      </w:r>
      <w:r w:rsidR="00BE1F81" w:rsidRPr="00A42E63">
        <w:rPr>
          <w:sz w:val="28"/>
          <w:szCs w:val="28"/>
        </w:rPr>
        <w:t>«</w:t>
      </w:r>
      <w:r w:rsidRPr="00A42E63">
        <w:rPr>
          <w:sz w:val="28"/>
          <w:szCs w:val="28"/>
        </w:rPr>
        <w:t>О персональных данных</w:t>
      </w:r>
      <w:r w:rsidR="00BE1F81" w:rsidRPr="00A42E63">
        <w:rPr>
          <w:sz w:val="28"/>
          <w:szCs w:val="28"/>
        </w:rPr>
        <w:t>»</w:t>
      </w:r>
      <w:r w:rsidRPr="00A42E63">
        <w:rPr>
          <w:sz w:val="28"/>
          <w:szCs w:val="28"/>
        </w:rPr>
        <w:t xml:space="preserve"> или другими федеральными законами;</w:t>
      </w:r>
    </w:p>
    <w:p w14:paraId="70B05637" w14:textId="13570225" w:rsidR="0078103F" w:rsidRPr="00A42E63" w:rsidRDefault="0078103F" w:rsidP="00711A39">
      <w:pPr>
        <w:pStyle w:val="ConsPlusNormal"/>
        <w:numPr>
          <w:ilvl w:val="0"/>
          <w:numId w:val="3"/>
        </w:numPr>
        <w:tabs>
          <w:tab w:val="left" w:pos="1134"/>
        </w:tabs>
        <w:ind w:left="1134"/>
        <w:jc w:val="both"/>
        <w:rPr>
          <w:sz w:val="28"/>
          <w:szCs w:val="28"/>
        </w:rPr>
      </w:pPr>
      <w:r w:rsidRPr="00A42E63">
        <w:rPr>
          <w:sz w:val="28"/>
          <w:szCs w:val="28"/>
        </w:rPr>
        <w:t xml:space="preserve">поручить обработку персональных данных другому лицу с согласия Пользователя,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w:t>
      </w:r>
      <w:r w:rsidRPr="00A42E63">
        <w:rPr>
          <w:sz w:val="28"/>
          <w:szCs w:val="28"/>
        </w:rPr>
        <w:lastRenderedPageBreak/>
        <w:t>принятия государственным органом или муниципальным органом соответствующего акта;</w:t>
      </w:r>
    </w:p>
    <w:p w14:paraId="37E88061" w14:textId="0BF9F03B" w:rsidR="0078103F" w:rsidRPr="00A42E63" w:rsidRDefault="0078103F" w:rsidP="00711A39">
      <w:pPr>
        <w:pStyle w:val="ConsPlusNormal"/>
        <w:numPr>
          <w:ilvl w:val="0"/>
          <w:numId w:val="3"/>
        </w:numPr>
        <w:tabs>
          <w:tab w:val="left" w:pos="1134"/>
        </w:tabs>
        <w:ind w:left="1134"/>
        <w:jc w:val="both"/>
        <w:rPr>
          <w:sz w:val="28"/>
          <w:szCs w:val="28"/>
        </w:rPr>
      </w:pPr>
      <w:r w:rsidRPr="00A42E63">
        <w:rPr>
          <w:sz w:val="28"/>
          <w:szCs w:val="28"/>
        </w:rPr>
        <w:t xml:space="preserve">в случае отзыва Пользователем согласия на обработку персональных данных продолжить обработку персональных данных без согласия Пользователя при наличии оснований, указанных в Федеральном </w:t>
      </w:r>
      <w:hyperlink r:id="rId21" w:tooltip="Федеральный закон от 27.07.2006 N 152-ФЗ (ред. от 24.06.2025) &quot;О персональных данных&quot; {КонсультантПлюс}">
        <w:r w:rsidRPr="00A42E63">
          <w:rPr>
            <w:sz w:val="28"/>
            <w:szCs w:val="28"/>
          </w:rPr>
          <w:t>законе</w:t>
        </w:r>
      </w:hyperlink>
      <w:r w:rsidRPr="00A42E63">
        <w:rPr>
          <w:sz w:val="28"/>
          <w:szCs w:val="28"/>
        </w:rPr>
        <w:t xml:space="preserve"> от 27.07.2006 </w:t>
      </w:r>
      <w:r w:rsidR="00BE1F81" w:rsidRPr="00A42E63">
        <w:rPr>
          <w:sz w:val="28"/>
          <w:szCs w:val="28"/>
        </w:rPr>
        <w:t>№</w:t>
      </w:r>
      <w:r w:rsidRPr="00A42E63">
        <w:rPr>
          <w:sz w:val="28"/>
          <w:szCs w:val="28"/>
        </w:rPr>
        <w:t xml:space="preserve"> 152-ФЗ </w:t>
      </w:r>
      <w:r w:rsidR="00BE1F81" w:rsidRPr="00A42E63">
        <w:rPr>
          <w:sz w:val="28"/>
          <w:szCs w:val="28"/>
        </w:rPr>
        <w:t>«</w:t>
      </w:r>
      <w:r w:rsidRPr="00A42E63">
        <w:rPr>
          <w:sz w:val="28"/>
          <w:szCs w:val="28"/>
        </w:rPr>
        <w:t>О персональных данных</w:t>
      </w:r>
      <w:r w:rsidR="00BE1F81" w:rsidRPr="00A42E63">
        <w:rPr>
          <w:sz w:val="28"/>
          <w:szCs w:val="28"/>
        </w:rPr>
        <w:t>»</w:t>
      </w:r>
      <w:r w:rsidRPr="00A42E63">
        <w:rPr>
          <w:sz w:val="28"/>
          <w:szCs w:val="28"/>
        </w:rPr>
        <w:t>;</w:t>
      </w:r>
    </w:p>
    <w:p w14:paraId="6D91E194" w14:textId="0E81B00C" w:rsidR="0078103F" w:rsidRPr="00A42E63" w:rsidRDefault="0078103F" w:rsidP="00711A39">
      <w:pPr>
        <w:pStyle w:val="ConsPlusNormal"/>
        <w:numPr>
          <w:ilvl w:val="0"/>
          <w:numId w:val="3"/>
        </w:numPr>
        <w:tabs>
          <w:tab w:val="left" w:pos="1134"/>
        </w:tabs>
        <w:ind w:left="1134"/>
        <w:jc w:val="both"/>
        <w:rPr>
          <w:sz w:val="28"/>
          <w:szCs w:val="28"/>
        </w:rPr>
      </w:pPr>
      <w:r w:rsidRPr="00A42E63">
        <w:rPr>
          <w:sz w:val="28"/>
          <w:szCs w:val="28"/>
        </w:rPr>
        <w:t xml:space="preserve">получать от Пользователя достоверные информацию и/или документы, содержащие персональные данные Пользователя, для целей обработки, указанных в </w:t>
      </w:r>
      <w:hyperlink w:anchor="P49" w:tooltip="2.2. Персональные данные Пользователя Оператор обрабатывает в следующих целях:">
        <w:r w:rsidRPr="00A42E63">
          <w:rPr>
            <w:sz w:val="28"/>
            <w:szCs w:val="28"/>
          </w:rPr>
          <w:t>п. 2.2</w:t>
        </w:r>
      </w:hyperlink>
      <w:r w:rsidRPr="00A42E63">
        <w:rPr>
          <w:sz w:val="28"/>
          <w:szCs w:val="28"/>
        </w:rPr>
        <w:t xml:space="preserve"> Политики;</w:t>
      </w:r>
    </w:p>
    <w:p w14:paraId="1087CA87" w14:textId="204B8112" w:rsidR="0078103F" w:rsidRPr="00A42E63" w:rsidRDefault="0078103F" w:rsidP="00711A39">
      <w:pPr>
        <w:pStyle w:val="ConsPlusNormal"/>
        <w:numPr>
          <w:ilvl w:val="0"/>
          <w:numId w:val="3"/>
        </w:numPr>
        <w:tabs>
          <w:tab w:val="left" w:pos="1134"/>
        </w:tabs>
        <w:ind w:left="1134"/>
        <w:jc w:val="both"/>
        <w:rPr>
          <w:sz w:val="28"/>
          <w:szCs w:val="28"/>
        </w:rPr>
      </w:pPr>
      <w:r w:rsidRPr="00A42E63">
        <w:rPr>
          <w:sz w:val="28"/>
          <w:szCs w:val="28"/>
        </w:rPr>
        <w:t>требовать от Пользователя своевременного уточнения предоставленных персональных данных.</w:t>
      </w:r>
    </w:p>
    <w:p w14:paraId="447155EA" w14:textId="182E05FB" w:rsidR="0078103F" w:rsidRPr="00A42E63" w:rsidRDefault="0078103F" w:rsidP="000C7013">
      <w:pPr>
        <w:pStyle w:val="ConsPlusNormal"/>
        <w:tabs>
          <w:tab w:val="left" w:pos="1134"/>
        </w:tabs>
        <w:jc w:val="both"/>
        <w:rPr>
          <w:sz w:val="28"/>
          <w:szCs w:val="28"/>
        </w:rPr>
      </w:pPr>
      <w:r w:rsidRPr="00A42E63">
        <w:rPr>
          <w:sz w:val="28"/>
          <w:szCs w:val="28"/>
        </w:rPr>
        <w:t>1.8.</w:t>
      </w:r>
      <w:r w:rsidR="000C7013">
        <w:rPr>
          <w:sz w:val="28"/>
          <w:szCs w:val="28"/>
        </w:rPr>
        <w:tab/>
      </w:r>
      <w:r w:rsidRPr="00A42E63">
        <w:rPr>
          <w:sz w:val="28"/>
          <w:szCs w:val="28"/>
        </w:rPr>
        <w:t>Права и обязанности Пользователя.</w:t>
      </w:r>
    </w:p>
    <w:p w14:paraId="4AF9C6AD" w14:textId="25E95904" w:rsidR="0078103F" w:rsidRPr="00A42E63" w:rsidRDefault="0078103F" w:rsidP="000C7013">
      <w:pPr>
        <w:pStyle w:val="ConsPlusNormal"/>
        <w:tabs>
          <w:tab w:val="left" w:pos="1134"/>
        </w:tabs>
        <w:jc w:val="both"/>
        <w:rPr>
          <w:sz w:val="28"/>
          <w:szCs w:val="28"/>
        </w:rPr>
      </w:pPr>
      <w:r w:rsidRPr="00A42E63">
        <w:rPr>
          <w:sz w:val="28"/>
          <w:szCs w:val="28"/>
        </w:rPr>
        <w:t>1.8.1.</w:t>
      </w:r>
      <w:r w:rsidR="000C7013">
        <w:rPr>
          <w:sz w:val="28"/>
          <w:szCs w:val="28"/>
        </w:rPr>
        <w:tab/>
      </w:r>
      <w:r w:rsidRPr="00A42E63">
        <w:rPr>
          <w:sz w:val="28"/>
          <w:szCs w:val="28"/>
        </w:rPr>
        <w:t>Пользователь обязан:</w:t>
      </w:r>
    </w:p>
    <w:p w14:paraId="6B47BE6D" w14:textId="0408B3EA" w:rsidR="0078103F" w:rsidRPr="00A42E63" w:rsidRDefault="0078103F" w:rsidP="00F115F8">
      <w:pPr>
        <w:pStyle w:val="ConsPlusNormal"/>
        <w:numPr>
          <w:ilvl w:val="0"/>
          <w:numId w:val="8"/>
        </w:numPr>
        <w:tabs>
          <w:tab w:val="left" w:pos="1134"/>
        </w:tabs>
        <w:ind w:left="1134"/>
        <w:jc w:val="both"/>
        <w:rPr>
          <w:sz w:val="28"/>
          <w:szCs w:val="28"/>
        </w:rPr>
      </w:pPr>
      <w:r w:rsidRPr="00A42E63">
        <w:rPr>
          <w:sz w:val="28"/>
          <w:szCs w:val="28"/>
        </w:rPr>
        <w:t xml:space="preserve">обеспечивать достоверность предоставляемых Оператору персональных данных, необходимых для целей обработки, предусмотренных в </w:t>
      </w:r>
      <w:hyperlink w:anchor="P49" w:tooltip="2.2. Персональные данные Пользователя Оператор обрабатывает в следующих целях:">
        <w:r w:rsidRPr="00A42E63">
          <w:rPr>
            <w:sz w:val="28"/>
            <w:szCs w:val="28"/>
          </w:rPr>
          <w:t>п. 2.2</w:t>
        </w:r>
      </w:hyperlink>
      <w:r w:rsidRPr="00A42E63">
        <w:rPr>
          <w:sz w:val="28"/>
          <w:szCs w:val="28"/>
        </w:rPr>
        <w:t xml:space="preserve"> Политики;</w:t>
      </w:r>
    </w:p>
    <w:p w14:paraId="3A6144CC" w14:textId="5CEADA18" w:rsidR="0078103F" w:rsidRPr="00A42E63" w:rsidRDefault="0078103F" w:rsidP="00F115F8">
      <w:pPr>
        <w:pStyle w:val="ConsPlusNormal"/>
        <w:numPr>
          <w:ilvl w:val="0"/>
          <w:numId w:val="8"/>
        </w:numPr>
        <w:tabs>
          <w:tab w:val="left" w:pos="1134"/>
        </w:tabs>
        <w:ind w:left="1134"/>
        <w:jc w:val="both"/>
        <w:rPr>
          <w:sz w:val="28"/>
          <w:szCs w:val="28"/>
        </w:rPr>
      </w:pPr>
      <w:r w:rsidRPr="00A42E63">
        <w:rPr>
          <w:sz w:val="28"/>
          <w:szCs w:val="28"/>
        </w:rPr>
        <w:t>предоставлять Оператору при необходимости сведения для уточнения (обновления, изменения) предоставленных персональных данных.</w:t>
      </w:r>
    </w:p>
    <w:p w14:paraId="409920D9" w14:textId="20112C90" w:rsidR="0078103F" w:rsidRPr="00A42E63" w:rsidRDefault="0078103F" w:rsidP="000C7013">
      <w:pPr>
        <w:pStyle w:val="ConsPlusNormal"/>
        <w:tabs>
          <w:tab w:val="left" w:pos="1134"/>
        </w:tabs>
        <w:jc w:val="both"/>
        <w:rPr>
          <w:sz w:val="28"/>
          <w:szCs w:val="28"/>
        </w:rPr>
      </w:pPr>
      <w:r w:rsidRPr="00A42E63">
        <w:rPr>
          <w:sz w:val="28"/>
          <w:szCs w:val="28"/>
        </w:rPr>
        <w:t>1.8.2.</w:t>
      </w:r>
      <w:r w:rsidR="000C7013">
        <w:rPr>
          <w:sz w:val="28"/>
          <w:szCs w:val="28"/>
        </w:rPr>
        <w:tab/>
      </w:r>
      <w:r w:rsidRPr="00A42E63">
        <w:rPr>
          <w:sz w:val="28"/>
          <w:szCs w:val="28"/>
        </w:rPr>
        <w:t>Пользователь имеет право:</w:t>
      </w:r>
    </w:p>
    <w:p w14:paraId="4D8DFD66" w14:textId="38BDAC80" w:rsidR="0078103F" w:rsidRPr="00A42E63" w:rsidRDefault="0078103F" w:rsidP="00711A39">
      <w:pPr>
        <w:pStyle w:val="ConsPlusNormal"/>
        <w:numPr>
          <w:ilvl w:val="0"/>
          <w:numId w:val="4"/>
        </w:numPr>
        <w:tabs>
          <w:tab w:val="left" w:pos="774"/>
        </w:tabs>
        <w:ind w:left="1134"/>
        <w:jc w:val="both"/>
        <w:rPr>
          <w:sz w:val="28"/>
          <w:szCs w:val="28"/>
        </w:rPr>
      </w:pPr>
      <w:r w:rsidRPr="00A42E63">
        <w:rPr>
          <w:sz w:val="28"/>
          <w:szCs w:val="28"/>
        </w:rPr>
        <w:t>на полную информацию, касающуюся обработки его персональных данных Оператором, за исключением случаев, предусмотренных законодательством Российской Федерации;</w:t>
      </w:r>
    </w:p>
    <w:p w14:paraId="5B3F005A" w14:textId="4DE75FE3" w:rsidR="0078103F" w:rsidRPr="00A42E63" w:rsidRDefault="0078103F" w:rsidP="00711A39">
      <w:pPr>
        <w:pStyle w:val="ConsPlusNormal"/>
        <w:numPr>
          <w:ilvl w:val="0"/>
          <w:numId w:val="4"/>
        </w:numPr>
        <w:tabs>
          <w:tab w:val="left" w:pos="774"/>
        </w:tabs>
        <w:ind w:left="1134"/>
        <w:jc w:val="both"/>
        <w:rPr>
          <w:sz w:val="28"/>
          <w:szCs w:val="28"/>
        </w:rPr>
      </w:pPr>
      <w:r w:rsidRPr="00A42E63">
        <w:rPr>
          <w:sz w:val="28"/>
          <w:szCs w:val="28"/>
        </w:rPr>
        <w:t>уточнение его персональных данных, их блокирование или уничтожение в случаях,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14:paraId="1AFD75C8" w14:textId="40565D8F" w:rsidR="0078103F" w:rsidRPr="00A42E63" w:rsidRDefault="0078103F" w:rsidP="00711A39">
      <w:pPr>
        <w:pStyle w:val="ConsPlusNormal"/>
        <w:numPr>
          <w:ilvl w:val="0"/>
          <w:numId w:val="4"/>
        </w:numPr>
        <w:tabs>
          <w:tab w:val="left" w:pos="774"/>
        </w:tabs>
        <w:ind w:left="1134"/>
        <w:jc w:val="both"/>
        <w:rPr>
          <w:sz w:val="28"/>
          <w:szCs w:val="28"/>
        </w:rPr>
      </w:pPr>
      <w:r w:rsidRPr="00A42E63">
        <w:rPr>
          <w:sz w:val="28"/>
          <w:szCs w:val="28"/>
        </w:rPr>
        <w:t>отзыв согласия на обработку персональных данных;</w:t>
      </w:r>
    </w:p>
    <w:p w14:paraId="089C4184" w14:textId="4C500579" w:rsidR="0078103F" w:rsidRPr="00A42E63" w:rsidRDefault="0078103F" w:rsidP="00711A39">
      <w:pPr>
        <w:pStyle w:val="ConsPlusNormal"/>
        <w:numPr>
          <w:ilvl w:val="0"/>
          <w:numId w:val="4"/>
        </w:numPr>
        <w:tabs>
          <w:tab w:val="left" w:pos="774"/>
        </w:tabs>
        <w:ind w:left="1134"/>
        <w:jc w:val="both"/>
        <w:rPr>
          <w:sz w:val="28"/>
          <w:szCs w:val="28"/>
        </w:rPr>
      </w:pPr>
      <w:r w:rsidRPr="00A42E63">
        <w:rPr>
          <w:sz w:val="28"/>
          <w:szCs w:val="28"/>
        </w:rPr>
        <w:t>принятие предусмотренных законом мер по защите своих прав;</w:t>
      </w:r>
    </w:p>
    <w:p w14:paraId="6D8A1FD8" w14:textId="34EEDA95" w:rsidR="0078103F" w:rsidRPr="00A42E63" w:rsidRDefault="0078103F" w:rsidP="00711A39">
      <w:pPr>
        <w:pStyle w:val="ConsPlusNormal"/>
        <w:numPr>
          <w:ilvl w:val="0"/>
          <w:numId w:val="4"/>
        </w:numPr>
        <w:tabs>
          <w:tab w:val="left" w:pos="774"/>
        </w:tabs>
        <w:ind w:left="1134"/>
        <w:jc w:val="both"/>
        <w:rPr>
          <w:sz w:val="28"/>
          <w:szCs w:val="28"/>
        </w:rPr>
      </w:pPr>
      <w:r w:rsidRPr="00A42E63">
        <w:rPr>
          <w:sz w:val="28"/>
          <w:szCs w:val="28"/>
        </w:rPr>
        <w:t>обжалование в уполномоченный орган по защите прав субъектов персональных данных или в судебном порядке неправомерных действий или бездействия Оператора при обработке его персональных данных;</w:t>
      </w:r>
    </w:p>
    <w:p w14:paraId="66F498D4" w14:textId="4A4467FC" w:rsidR="0078103F" w:rsidRPr="00A42E63" w:rsidRDefault="00BE1F81" w:rsidP="00711A39">
      <w:pPr>
        <w:pStyle w:val="ConsPlusNormal"/>
        <w:numPr>
          <w:ilvl w:val="0"/>
          <w:numId w:val="4"/>
        </w:numPr>
        <w:tabs>
          <w:tab w:val="left" w:pos="774"/>
        </w:tabs>
        <w:ind w:left="1134"/>
        <w:jc w:val="both"/>
        <w:rPr>
          <w:sz w:val="28"/>
          <w:szCs w:val="28"/>
        </w:rPr>
      </w:pPr>
      <w:r w:rsidRPr="00A42E63">
        <w:rPr>
          <w:sz w:val="28"/>
          <w:szCs w:val="28"/>
        </w:rPr>
        <w:t xml:space="preserve">на </w:t>
      </w:r>
      <w:r w:rsidR="0078103F" w:rsidRPr="00A42E63">
        <w:rPr>
          <w:sz w:val="28"/>
          <w:szCs w:val="28"/>
        </w:rPr>
        <w:t>дачу предварительного согласия на обработку персональных данных в целях получения рекламы.</w:t>
      </w:r>
    </w:p>
    <w:p w14:paraId="6E2589B1" w14:textId="6D521687" w:rsidR="0078103F" w:rsidRPr="00A42E63" w:rsidRDefault="000C7013" w:rsidP="000C7013">
      <w:pPr>
        <w:pStyle w:val="ConsPlusNormal"/>
        <w:tabs>
          <w:tab w:val="left" w:pos="1134"/>
        </w:tabs>
        <w:jc w:val="both"/>
        <w:rPr>
          <w:sz w:val="28"/>
          <w:szCs w:val="28"/>
        </w:rPr>
      </w:pPr>
      <w:r>
        <w:rPr>
          <w:sz w:val="28"/>
          <w:szCs w:val="28"/>
        </w:rPr>
        <w:t>1.9.</w:t>
      </w:r>
      <w:r>
        <w:rPr>
          <w:sz w:val="28"/>
          <w:szCs w:val="28"/>
        </w:rPr>
        <w:tab/>
      </w:r>
      <w:r w:rsidR="0078103F" w:rsidRPr="00A42E63">
        <w:rPr>
          <w:sz w:val="28"/>
          <w:szCs w:val="28"/>
        </w:rPr>
        <w:t>Оператор и Пользователи также имеют иные права и несут иные обязанности, предусмотренные законодательством Российской Федерации.</w:t>
      </w:r>
    </w:p>
    <w:p w14:paraId="312035ED" w14:textId="77777777" w:rsidR="0078103F" w:rsidRPr="00A42E63" w:rsidRDefault="0078103F" w:rsidP="000C7013">
      <w:pPr>
        <w:pStyle w:val="ConsPlusNormal"/>
        <w:jc w:val="both"/>
        <w:rPr>
          <w:sz w:val="28"/>
          <w:szCs w:val="28"/>
        </w:rPr>
      </w:pPr>
    </w:p>
    <w:p w14:paraId="0AF8D186" w14:textId="460F29AB" w:rsidR="0078103F" w:rsidRPr="000C7013" w:rsidRDefault="000C7013" w:rsidP="000C7013">
      <w:pPr>
        <w:pStyle w:val="ConsPlusNormal"/>
        <w:jc w:val="center"/>
        <w:outlineLvl w:val="0"/>
        <w:rPr>
          <w:b/>
          <w:bCs/>
          <w:sz w:val="28"/>
          <w:szCs w:val="28"/>
        </w:rPr>
      </w:pPr>
      <w:bookmarkStart w:id="1" w:name="P45"/>
      <w:bookmarkEnd w:id="1"/>
      <w:r w:rsidRPr="000C7013">
        <w:rPr>
          <w:b/>
          <w:bCs/>
          <w:sz w:val="28"/>
          <w:szCs w:val="28"/>
        </w:rPr>
        <w:t>2.</w:t>
      </w:r>
      <w:r w:rsidR="00D83AD0">
        <w:rPr>
          <w:b/>
          <w:bCs/>
          <w:sz w:val="28"/>
          <w:szCs w:val="28"/>
        </w:rPr>
        <w:tab/>
      </w:r>
      <w:r w:rsidRPr="000C7013">
        <w:rPr>
          <w:b/>
          <w:bCs/>
          <w:sz w:val="28"/>
          <w:szCs w:val="28"/>
        </w:rPr>
        <w:t>Цели обработки персональных данных</w:t>
      </w:r>
    </w:p>
    <w:p w14:paraId="068AAC9E" w14:textId="5E0FD58D" w:rsidR="0078103F" w:rsidRPr="00A42E63" w:rsidRDefault="0078103F" w:rsidP="000C7013">
      <w:pPr>
        <w:pStyle w:val="ConsPlusNormal"/>
        <w:tabs>
          <w:tab w:val="left" w:pos="1134"/>
        </w:tabs>
        <w:jc w:val="both"/>
        <w:rPr>
          <w:sz w:val="28"/>
          <w:szCs w:val="28"/>
        </w:rPr>
      </w:pPr>
      <w:r w:rsidRPr="00A42E63">
        <w:rPr>
          <w:sz w:val="28"/>
          <w:szCs w:val="28"/>
        </w:rPr>
        <w:t>2.1.</w:t>
      </w:r>
      <w:r w:rsidR="000C7013">
        <w:rPr>
          <w:sz w:val="28"/>
          <w:szCs w:val="28"/>
        </w:rPr>
        <w:tab/>
      </w:r>
      <w:r w:rsidRPr="00A42E63">
        <w:rPr>
          <w:sz w:val="28"/>
          <w:szCs w:val="28"/>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Обрабатываемые персональные данные не должны быть избыточными по отношению к заявленным целям их обработки.</w:t>
      </w:r>
    </w:p>
    <w:p w14:paraId="110CDFF3" w14:textId="77777777" w:rsidR="0078103F" w:rsidRPr="00A42E63" w:rsidRDefault="0078103F" w:rsidP="000C7013">
      <w:pPr>
        <w:pStyle w:val="ConsPlusNormal"/>
        <w:tabs>
          <w:tab w:val="left" w:pos="1134"/>
        </w:tabs>
        <w:jc w:val="both"/>
        <w:rPr>
          <w:sz w:val="28"/>
          <w:szCs w:val="28"/>
        </w:rPr>
      </w:pPr>
      <w:r w:rsidRPr="00A42E63">
        <w:rPr>
          <w:sz w:val="28"/>
          <w:szCs w:val="28"/>
        </w:rPr>
        <w:lastRenderedPageBreak/>
        <w:t>Обработке подлежат только персональные данные, которые отвечают целям их обработки.</w:t>
      </w:r>
    </w:p>
    <w:p w14:paraId="35F829BF" w14:textId="78ABD439" w:rsidR="0078103F" w:rsidRPr="00A42E63" w:rsidRDefault="0078103F" w:rsidP="000C7013">
      <w:pPr>
        <w:pStyle w:val="ConsPlusNormal"/>
        <w:tabs>
          <w:tab w:val="left" w:pos="1134"/>
        </w:tabs>
        <w:jc w:val="both"/>
        <w:rPr>
          <w:sz w:val="28"/>
          <w:szCs w:val="28"/>
        </w:rPr>
      </w:pPr>
      <w:bookmarkStart w:id="2" w:name="P49"/>
      <w:bookmarkEnd w:id="2"/>
      <w:r w:rsidRPr="00A42E63">
        <w:rPr>
          <w:sz w:val="28"/>
          <w:szCs w:val="28"/>
        </w:rPr>
        <w:t>2.2.</w:t>
      </w:r>
      <w:r w:rsidR="000C7013">
        <w:rPr>
          <w:sz w:val="28"/>
          <w:szCs w:val="28"/>
        </w:rPr>
        <w:tab/>
      </w:r>
      <w:r w:rsidRPr="00A42E63">
        <w:rPr>
          <w:sz w:val="28"/>
          <w:szCs w:val="28"/>
        </w:rPr>
        <w:t>Персональные данные Пользователя Оператор обрабатывает в следующих целях:</w:t>
      </w:r>
    </w:p>
    <w:p w14:paraId="0C664E45" w14:textId="40B86AA2" w:rsidR="0078103F" w:rsidRPr="00A42E63" w:rsidRDefault="0078103F" w:rsidP="000C7013">
      <w:pPr>
        <w:pStyle w:val="ConsPlusNormal"/>
        <w:tabs>
          <w:tab w:val="left" w:pos="1134"/>
        </w:tabs>
        <w:jc w:val="both"/>
        <w:rPr>
          <w:sz w:val="28"/>
          <w:szCs w:val="28"/>
        </w:rPr>
      </w:pPr>
      <w:r w:rsidRPr="00A42E63">
        <w:rPr>
          <w:sz w:val="28"/>
          <w:szCs w:val="28"/>
        </w:rPr>
        <w:t>2.2.1.</w:t>
      </w:r>
      <w:r w:rsidR="000C7013">
        <w:rPr>
          <w:sz w:val="28"/>
          <w:szCs w:val="28"/>
        </w:rPr>
        <w:tab/>
      </w:r>
      <w:r w:rsidRPr="00A42E63">
        <w:rPr>
          <w:sz w:val="28"/>
          <w:szCs w:val="28"/>
        </w:rPr>
        <w:t xml:space="preserve">Идентификации Пользователя, зарегистрированного </w:t>
      </w:r>
      <w:r w:rsidR="00E6365D">
        <w:rPr>
          <w:sz w:val="28"/>
          <w:szCs w:val="28"/>
        </w:rPr>
        <w:t>в</w:t>
      </w:r>
      <w:r w:rsidRPr="00A42E63">
        <w:rPr>
          <w:sz w:val="28"/>
          <w:szCs w:val="28"/>
        </w:rPr>
        <w:t xml:space="preserve"> </w:t>
      </w:r>
      <w:r w:rsidR="00E6365D">
        <w:rPr>
          <w:sz w:val="28"/>
          <w:szCs w:val="28"/>
        </w:rPr>
        <w:t>OrtoHab</w:t>
      </w:r>
      <w:r w:rsidRPr="00A42E63">
        <w:rPr>
          <w:sz w:val="28"/>
          <w:szCs w:val="28"/>
        </w:rPr>
        <w:t xml:space="preserve">, для </w:t>
      </w:r>
      <w:r w:rsidR="00CE5951" w:rsidRPr="00A42E63">
        <w:rPr>
          <w:sz w:val="28"/>
          <w:szCs w:val="28"/>
        </w:rPr>
        <w:t>его дальнейшей авторизации</w:t>
      </w:r>
      <w:r w:rsidRPr="00A42E63">
        <w:rPr>
          <w:sz w:val="28"/>
          <w:szCs w:val="28"/>
        </w:rPr>
        <w:t>.</w:t>
      </w:r>
    </w:p>
    <w:p w14:paraId="4BD5644A" w14:textId="2E951BF7" w:rsidR="0078103F" w:rsidRPr="00A42E63" w:rsidRDefault="0078103F" w:rsidP="000C7013">
      <w:pPr>
        <w:pStyle w:val="ConsPlusNormal"/>
        <w:tabs>
          <w:tab w:val="left" w:pos="1134"/>
        </w:tabs>
        <w:jc w:val="both"/>
        <w:rPr>
          <w:sz w:val="28"/>
          <w:szCs w:val="28"/>
        </w:rPr>
      </w:pPr>
      <w:r w:rsidRPr="00A42E63">
        <w:rPr>
          <w:sz w:val="28"/>
          <w:szCs w:val="28"/>
        </w:rPr>
        <w:t>2.2.2.</w:t>
      </w:r>
      <w:r w:rsidR="000C7013">
        <w:rPr>
          <w:sz w:val="28"/>
          <w:szCs w:val="28"/>
        </w:rPr>
        <w:tab/>
      </w:r>
      <w:r w:rsidRPr="00A42E63">
        <w:rPr>
          <w:sz w:val="28"/>
          <w:szCs w:val="28"/>
        </w:rPr>
        <w:t>Информирования о работе</w:t>
      </w:r>
      <w:r w:rsidR="00E6365D">
        <w:rPr>
          <w:sz w:val="28"/>
          <w:szCs w:val="28"/>
        </w:rPr>
        <w:t xml:space="preserve"> </w:t>
      </w:r>
      <w:r w:rsidR="00E6365D">
        <w:rPr>
          <w:sz w:val="28"/>
          <w:szCs w:val="28"/>
        </w:rPr>
        <w:t>OrtoHab</w:t>
      </w:r>
      <w:r w:rsidRPr="00A42E63">
        <w:rPr>
          <w:sz w:val="28"/>
          <w:szCs w:val="28"/>
        </w:rPr>
        <w:t>, контроля и улучшения качества Сервисов.</w:t>
      </w:r>
    </w:p>
    <w:p w14:paraId="54753FB3" w14:textId="5B2D8FC9" w:rsidR="0078103F" w:rsidRPr="00A42E63" w:rsidRDefault="0078103F" w:rsidP="000C7013">
      <w:pPr>
        <w:pStyle w:val="ConsPlusNormal"/>
        <w:tabs>
          <w:tab w:val="left" w:pos="1134"/>
        </w:tabs>
        <w:jc w:val="both"/>
        <w:rPr>
          <w:sz w:val="28"/>
          <w:szCs w:val="28"/>
        </w:rPr>
      </w:pPr>
      <w:r w:rsidRPr="00A42E63">
        <w:rPr>
          <w:sz w:val="28"/>
          <w:szCs w:val="28"/>
        </w:rPr>
        <w:t>2.2.3.</w:t>
      </w:r>
      <w:r w:rsidR="000C7013">
        <w:rPr>
          <w:sz w:val="28"/>
          <w:szCs w:val="28"/>
        </w:rPr>
        <w:tab/>
      </w:r>
      <w:r w:rsidRPr="00A42E63">
        <w:rPr>
          <w:sz w:val="28"/>
          <w:szCs w:val="28"/>
        </w:rPr>
        <w:t xml:space="preserve">Предоставления Пользователю доступа к персонализированным ресурсам </w:t>
      </w:r>
      <w:r w:rsidR="00E6365D">
        <w:rPr>
          <w:sz w:val="28"/>
          <w:szCs w:val="28"/>
        </w:rPr>
        <w:t>OrtoHab</w:t>
      </w:r>
      <w:r w:rsidRPr="00A42E63">
        <w:rPr>
          <w:sz w:val="28"/>
          <w:szCs w:val="28"/>
        </w:rPr>
        <w:t>.</w:t>
      </w:r>
    </w:p>
    <w:p w14:paraId="3119A78C" w14:textId="36CCAB11" w:rsidR="0078103F" w:rsidRPr="00A42E63" w:rsidRDefault="0078103F" w:rsidP="000C7013">
      <w:pPr>
        <w:pStyle w:val="ConsPlusNormal"/>
        <w:tabs>
          <w:tab w:val="left" w:pos="1134"/>
        </w:tabs>
        <w:jc w:val="both"/>
        <w:rPr>
          <w:sz w:val="28"/>
          <w:szCs w:val="28"/>
        </w:rPr>
      </w:pPr>
      <w:r w:rsidRPr="00A42E63">
        <w:rPr>
          <w:sz w:val="28"/>
          <w:szCs w:val="28"/>
        </w:rPr>
        <w:t>2.2.4.</w:t>
      </w:r>
      <w:r w:rsidR="000C7013">
        <w:rPr>
          <w:sz w:val="28"/>
          <w:szCs w:val="28"/>
        </w:rPr>
        <w:tab/>
      </w:r>
      <w:r w:rsidRPr="00A42E63">
        <w:rPr>
          <w:sz w:val="28"/>
          <w:szCs w:val="28"/>
        </w:rPr>
        <w:t xml:space="preserve">Установления с Пользователем обратной связи, включая направление уведомлений, запросов, касающихся использования </w:t>
      </w:r>
      <w:r w:rsidR="00E6365D">
        <w:rPr>
          <w:sz w:val="28"/>
          <w:szCs w:val="28"/>
        </w:rPr>
        <w:t>OrtoHab</w:t>
      </w:r>
      <w:r w:rsidRPr="00A42E63">
        <w:rPr>
          <w:sz w:val="28"/>
          <w:szCs w:val="28"/>
        </w:rPr>
        <w:t>, оказания услуг, выполнения работ, обработку запросов и заявок от Пользователя.</w:t>
      </w:r>
    </w:p>
    <w:p w14:paraId="403D6074" w14:textId="302B13AB" w:rsidR="0078103F" w:rsidRPr="00A42E63" w:rsidRDefault="0078103F" w:rsidP="000C7013">
      <w:pPr>
        <w:pStyle w:val="ConsPlusNormal"/>
        <w:tabs>
          <w:tab w:val="left" w:pos="1134"/>
        </w:tabs>
        <w:jc w:val="both"/>
        <w:rPr>
          <w:sz w:val="28"/>
          <w:szCs w:val="28"/>
        </w:rPr>
      </w:pPr>
      <w:r w:rsidRPr="00A42E63">
        <w:rPr>
          <w:sz w:val="28"/>
          <w:szCs w:val="28"/>
        </w:rPr>
        <w:t>2.2.5.</w:t>
      </w:r>
      <w:r w:rsidR="000C7013">
        <w:rPr>
          <w:sz w:val="28"/>
          <w:szCs w:val="28"/>
        </w:rPr>
        <w:tab/>
      </w:r>
      <w:r w:rsidRPr="00A42E63">
        <w:rPr>
          <w:sz w:val="28"/>
          <w:szCs w:val="28"/>
        </w:rPr>
        <w:t xml:space="preserve">Определения места нахождения Пользователя для обеспечения безопасности, предотвращения мошенничества с использованием персональных данных Пользователя </w:t>
      </w:r>
      <w:r w:rsidR="00E6365D">
        <w:rPr>
          <w:sz w:val="28"/>
          <w:szCs w:val="28"/>
        </w:rPr>
        <w:t xml:space="preserve">в </w:t>
      </w:r>
      <w:r w:rsidR="00E6365D">
        <w:rPr>
          <w:sz w:val="28"/>
          <w:szCs w:val="28"/>
        </w:rPr>
        <w:t>OrtoHab</w:t>
      </w:r>
      <w:r w:rsidRPr="00A42E63">
        <w:rPr>
          <w:sz w:val="28"/>
          <w:szCs w:val="28"/>
        </w:rPr>
        <w:t>.</w:t>
      </w:r>
    </w:p>
    <w:p w14:paraId="0DAA1DA2" w14:textId="58A28BD4" w:rsidR="0078103F" w:rsidRPr="00A42E63" w:rsidRDefault="0078103F" w:rsidP="000C7013">
      <w:pPr>
        <w:pStyle w:val="ConsPlusNormal"/>
        <w:tabs>
          <w:tab w:val="left" w:pos="1134"/>
        </w:tabs>
        <w:jc w:val="both"/>
        <w:rPr>
          <w:sz w:val="28"/>
          <w:szCs w:val="28"/>
        </w:rPr>
      </w:pPr>
      <w:r w:rsidRPr="00A42E63">
        <w:rPr>
          <w:sz w:val="28"/>
          <w:szCs w:val="28"/>
        </w:rPr>
        <w:t>2.2.6.</w:t>
      </w:r>
      <w:r w:rsidR="000C7013">
        <w:rPr>
          <w:sz w:val="28"/>
          <w:szCs w:val="28"/>
        </w:rPr>
        <w:tab/>
      </w:r>
      <w:r w:rsidRPr="00A42E63">
        <w:rPr>
          <w:sz w:val="28"/>
          <w:szCs w:val="28"/>
        </w:rPr>
        <w:t xml:space="preserve">Создания учетной записи для </w:t>
      </w:r>
      <w:r w:rsidR="00CE5951" w:rsidRPr="00A42E63">
        <w:rPr>
          <w:sz w:val="28"/>
          <w:szCs w:val="28"/>
        </w:rPr>
        <w:t>Пользователя</w:t>
      </w:r>
      <w:r w:rsidRPr="00A42E63">
        <w:rPr>
          <w:sz w:val="28"/>
          <w:szCs w:val="28"/>
        </w:rPr>
        <w:t>, если Пользователь дал согласие на создание учетной записи.</w:t>
      </w:r>
    </w:p>
    <w:p w14:paraId="523F7B02" w14:textId="43DE1C8A" w:rsidR="0078103F" w:rsidRPr="00A42E63" w:rsidRDefault="0078103F" w:rsidP="000C7013">
      <w:pPr>
        <w:pStyle w:val="ConsPlusNormal"/>
        <w:tabs>
          <w:tab w:val="left" w:pos="1134"/>
        </w:tabs>
        <w:jc w:val="both"/>
        <w:rPr>
          <w:sz w:val="28"/>
          <w:szCs w:val="28"/>
        </w:rPr>
      </w:pPr>
      <w:r w:rsidRPr="00A42E63">
        <w:rPr>
          <w:sz w:val="28"/>
          <w:szCs w:val="28"/>
        </w:rPr>
        <w:t>2.2.7.</w:t>
      </w:r>
      <w:r w:rsidR="000C7013">
        <w:rPr>
          <w:sz w:val="28"/>
          <w:szCs w:val="28"/>
        </w:rPr>
        <w:tab/>
      </w:r>
      <w:r w:rsidRPr="00A42E63">
        <w:rPr>
          <w:sz w:val="28"/>
          <w:szCs w:val="28"/>
        </w:rPr>
        <w:t>Предоставления Пользователю эффективной клиентской и технической поддержки при возникновении проблем, связанных с использованием</w:t>
      </w:r>
      <w:r w:rsidR="00E6365D">
        <w:rPr>
          <w:sz w:val="28"/>
          <w:szCs w:val="28"/>
        </w:rPr>
        <w:t xml:space="preserve"> в</w:t>
      </w:r>
      <w:r w:rsidRPr="00A42E63">
        <w:rPr>
          <w:sz w:val="28"/>
          <w:szCs w:val="28"/>
        </w:rPr>
        <w:t xml:space="preserve"> </w:t>
      </w:r>
      <w:r w:rsidR="00E6365D">
        <w:rPr>
          <w:sz w:val="28"/>
          <w:szCs w:val="28"/>
        </w:rPr>
        <w:t>OrtoHab</w:t>
      </w:r>
      <w:r w:rsidRPr="00A42E63">
        <w:rPr>
          <w:sz w:val="28"/>
          <w:szCs w:val="28"/>
        </w:rPr>
        <w:t>.</w:t>
      </w:r>
    </w:p>
    <w:p w14:paraId="685EED8A" w14:textId="74BB2E97" w:rsidR="0078103F" w:rsidRPr="00A42E63" w:rsidRDefault="0078103F" w:rsidP="000C7013">
      <w:pPr>
        <w:pStyle w:val="ConsPlusNormal"/>
        <w:tabs>
          <w:tab w:val="left" w:pos="1134"/>
        </w:tabs>
        <w:jc w:val="both"/>
        <w:rPr>
          <w:sz w:val="28"/>
          <w:szCs w:val="28"/>
        </w:rPr>
      </w:pPr>
      <w:r w:rsidRPr="00A42E63">
        <w:rPr>
          <w:sz w:val="28"/>
          <w:szCs w:val="28"/>
        </w:rPr>
        <w:t>2.2.8.</w:t>
      </w:r>
      <w:r w:rsidR="000C7013">
        <w:rPr>
          <w:sz w:val="28"/>
          <w:szCs w:val="28"/>
        </w:rPr>
        <w:tab/>
      </w:r>
      <w:r w:rsidRPr="00A42E63">
        <w:rPr>
          <w:sz w:val="28"/>
          <w:szCs w:val="28"/>
        </w:rPr>
        <w:t>Направления рекламы</w:t>
      </w:r>
      <w:r w:rsidR="00CE5951" w:rsidRPr="00A42E63">
        <w:rPr>
          <w:sz w:val="28"/>
          <w:szCs w:val="28"/>
        </w:rPr>
        <w:t xml:space="preserve">, специальных предложений, рассылок </w:t>
      </w:r>
      <w:r w:rsidR="000904DD" w:rsidRPr="00A42E63">
        <w:rPr>
          <w:sz w:val="28"/>
          <w:szCs w:val="28"/>
        </w:rPr>
        <w:t>и иной информации</w:t>
      </w:r>
      <w:r w:rsidRPr="00A42E63">
        <w:rPr>
          <w:sz w:val="28"/>
          <w:szCs w:val="28"/>
        </w:rPr>
        <w:t xml:space="preserve"> Пользователю с его предварительного согласия.</w:t>
      </w:r>
    </w:p>
    <w:p w14:paraId="5029A5BC" w14:textId="77777777" w:rsidR="0078103F" w:rsidRPr="00A42E63" w:rsidRDefault="0078103F" w:rsidP="000C7013">
      <w:pPr>
        <w:pStyle w:val="ConsPlusNormal"/>
        <w:jc w:val="both"/>
        <w:rPr>
          <w:sz w:val="28"/>
          <w:szCs w:val="28"/>
        </w:rPr>
      </w:pPr>
    </w:p>
    <w:p w14:paraId="595B3727" w14:textId="5DF55E2F" w:rsidR="0078103F" w:rsidRPr="00F115F8" w:rsidRDefault="00711A39" w:rsidP="00F115F8">
      <w:pPr>
        <w:pStyle w:val="ConsPlusNormal"/>
        <w:jc w:val="center"/>
        <w:outlineLvl w:val="0"/>
        <w:rPr>
          <w:b/>
          <w:bCs/>
          <w:sz w:val="28"/>
          <w:szCs w:val="28"/>
        </w:rPr>
      </w:pPr>
      <w:r w:rsidRPr="00711A39">
        <w:rPr>
          <w:b/>
          <w:bCs/>
          <w:sz w:val="28"/>
          <w:szCs w:val="28"/>
        </w:rPr>
        <w:t>3.</w:t>
      </w:r>
      <w:r>
        <w:rPr>
          <w:b/>
          <w:bCs/>
          <w:sz w:val="28"/>
          <w:szCs w:val="28"/>
        </w:rPr>
        <w:tab/>
      </w:r>
      <w:r w:rsidRPr="00711A39">
        <w:rPr>
          <w:b/>
          <w:bCs/>
          <w:sz w:val="28"/>
          <w:szCs w:val="28"/>
        </w:rPr>
        <w:t>Правовые основания обработки персональных данных</w:t>
      </w:r>
    </w:p>
    <w:p w14:paraId="1B5FCA4E" w14:textId="40C17183" w:rsidR="0078103F" w:rsidRPr="00A42E63" w:rsidRDefault="0078103F" w:rsidP="00711A39">
      <w:pPr>
        <w:pStyle w:val="ConsPlusNormal"/>
        <w:tabs>
          <w:tab w:val="left" w:pos="1134"/>
        </w:tabs>
        <w:jc w:val="both"/>
        <w:rPr>
          <w:sz w:val="28"/>
          <w:szCs w:val="28"/>
        </w:rPr>
      </w:pPr>
      <w:r w:rsidRPr="00A42E63">
        <w:rPr>
          <w:sz w:val="28"/>
          <w:szCs w:val="28"/>
        </w:rPr>
        <w:t>3.1.</w:t>
      </w:r>
      <w:r w:rsidR="00711A39">
        <w:rPr>
          <w:sz w:val="28"/>
          <w:szCs w:val="28"/>
        </w:rPr>
        <w:tab/>
      </w:r>
      <w:r w:rsidRPr="00A42E63">
        <w:rPr>
          <w:sz w:val="28"/>
          <w:szCs w:val="28"/>
        </w:rPr>
        <w:t>Правовыми основаниями обработки персональных данных Оператором являются:</w:t>
      </w:r>
    </w:p>
    <w:p w14:paraId="44E0E4D5" w14:textId="054D4373" w:rsidR="0078103F" w:rsidRPr="00A42E63" w:rsidRDefault="006F6A60" w:rsidP="00711A39">
      <w:pPr>
        <w:pStyle w:val="ConsPlusNormal"/>
        <w:numPr>
          <w:ilvl w:val="0"/>
          <w:numId w:val="5"/>
        </w:numPr>
        <w:ind w:left="1134" w:hanging="425"/>
        <w:jc w:val="both"/>
        <w:rPr>
          <w:sz w:val="28"/>
          <w:szCs w:val="28"/>
        </w:rPr>
      </w:pPr>
      <w:hyperlink r:id="rId2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78103F" w:rsidRPr="00A42E63">
          <w:rPr>
            <w:sz w:val="28"/>
            <w:szCs w:val="28"/>
          </w:rPr>
          <w:t>Конституция</w:t>
        </w:r>
      </w:hyperlink>
      <w:r w:rsidR="0078103F" w:rsidRPr="00A42E63">
        <w:rPr>
          <w:sz w:val="28"/>
          <w:szCs w:val="28"/>
        </w:rPr>
        <w:t xml:space="preserve"> Российской Федерации;</w:t>
      </w:r>
    </w:p>
    <w:p w14:paraId="02B798B3" w14:textId="00213B05" w:rsidR="0078103F" w:rsidRPr="00A42E63" w:rsidRDefault="0078103F" w:rsidP="00711A39">
      <w:pPr>
        <w:pStyle w:val="ConsPlusNormal"/>
        <w:numPr>
          <w:ilvl w:val="0"/>
          <w:numId w:val="5"/>
        </w:numPr>
        <w:ind w:left="1134" w:hanging="425"/>
        <w:jc w:val="both"/>
        <w:rPr>
          <w:sz w:val="28"/>
          <w:szCs w:val="28"/>
        </w:rPr>
      </w:pPr>
      <w:r w:rsidRPr="00A42E63">
        <w:rPr>
          <w:sz w:val="28"/>
          <w:szCs w:val="28"/>
        </w:rPr>
        <w:t xml:space="preserve">Гражданский </w:t>
      </w:r>
      <w:hyperlink r:id="rId23" w:tooltip="&quot;Гражданский кодекс Российской Федерации (часть первая)&quot; от 30.11.1994 N 51-ФЗ (ред. от 31.07.2025) (с изм. и доп., вступ. в силу с 01.08.2025) {КонсультантПлюс}">
        <w:r w:rsidRPr="00A42E63">
          <w:rPr>
            <w:sz w:val="28"/>
            <w:szCs w:val="28"/>
          </w:rPr>
          <w:t>кодекс</w:t>
        </w:r>
      </w:hyperlink>
      <w:r w:rsidRPr="00A42E63">
        <w:rPr>
          <w:sz w:val="28"/>
          <w:szCs w:val="28"/>
        </w:rPr>
        <w:t xml:space="preserve"> Российской Федерации;</w:t>
      </w:r>
    </w:p>
    <w:p w14:paraId="5869ABEB" w14:textId="15E1D0B0" w:rsidR="0078103F" w:rsidRPr="00A42E63" w:rsidRDefault="0078103F" w:rsidP="00711A39">
      <w:pPr>
        <w:pStyle w:val="ConsPlusNormal"/>
        <w:numPr>
          <w:ilvl w:val="0"/>
          <w:numId w:val="5"/>
        </w:numPr>
        <w:ind w:left="1134" w:hanging="425"/>
        <w:jc w:val="both"/>
        <w:rPr>
          <w:sz w:val="28"/>
          <w:szCs w:val="28"/>
        </w:rPr>
      </w:pPr>
      <w:r w:rsidRPr="00A42E63">
        <w:rPr>
          <w:sz w:val="28"/>
          <w:szCs w:val="28"/>
        </w:rPr>
        <w:t xml:space="preserve">Федеральный </w:t>
      </w:r>
      <w:hyperlink r:id="rId24" w:tooltip="Федеральный закон от 27.07.2006 N 149-ФЗ (ред. от 24.06.2025) &quot;Об информации, информационных технологиях и о защите информации&quot; (с изм. и доп., вступ. в силу с 01.09.2025) {КонсультантПлюс}">
        <w:r w:rsidRPr="00A42E63">
          <w:rPr>
            <w:sz w:val="28"/>
            <w:szCs w:val="28"/>
          </w:rPr>
          <w:t>закон</w:t>
        </w:r>
      </w:hyperlink>
      <w:r w:rsidRPr="00A42E63">
        <w:rPr>
          <w:sz w:val="28"/>
          <w:szCs w:val="28"/>
        </w:rPr>
        <w:t xml:space="preserve"> от 27.07.2006 </w:t>
      </w:r>
      <w:r w:rsidR="000904DD" w:rsidRPr="00A42E63">
        <w:rPr>
          <w:sz w:val="28"/>
          <w:szCs w:val="28"/>
        </w:rPr>
        <w:t>№</w:t>
      </w:r>
      <w:r w:rsidRPr="00A42E63">
        <w:rPr>
          <w:sz w:val="28"/>
          <w:szCs w:val="28"/>
        </w:rPr>
        <w:t xml:space="preserve"> 149-ФЗ </w:t>
      </w:r>
      <w:r w:rsidR="000904DD" w:rsidRPr="00A42E63">
        <w:rPr>
          <w:sz w:val="28"/>
          <w:szCs w:val="28"/>
        </w:rPr>
        <w:t>«</w:t>
      </w:r>
      <w:r w:rsidRPr="00A42E63">
        <w:rPr>
          <w:sz w:val="28"/>
          <w:szCs w:val="28"/>
        </w:rPr>
        <w:t>Об информации, информационных технологиях и о защите информации</w:t>
      </w:r>
      <w:r w:rsidR="000904DD" w:rsidRPr="00A42E63">
        <w:rPr>
          <w:sz w:val="28"/>
          <w:szCs w:val="28"/>
        </w:rPr>
        <w:t>»</w:t>
      </w:r>
      <w:r w:rsidRPr="00A42E63">
        <w:rPr>
          <w:sz w:val="28"/>
          <w:szCs w:val="28"/>
        </w:rPr>
        <w:t>;</w:t>
      </w:r>
    </w:p>
    <w:p w14:paraId="68F54C9C" w14:textId="130FA750" w:rsidR="0078103F" w:rsidRPr="00A42E63" w:rsidRDefault="0078103F" w:rsidP="00711A39">
      <w:pPr>
        <w:pStyle w:val="ConsPlusNormal"/>
        <w:numPr>
          <w:ilvl w:val="0"/>
          <w:numId w:val="5"/>
        </w:numPr>
        <w:ind w:left="1134" w:hanging="425"/>
        <w:jc w:val="both"/>
        <w:rPr>
          <w:sz w:val="28"/>
          <w:szCs w:val="28"/>
        </w:rPr>
      </w:pPr>
      <w:r w:rsidRPr="00A42E63">
        <w:rPr>
          <w:sz w:val="28"/>
          <w:szCs w:val="28"/>
        </w:rPr>
        <w:t xml:space="preserve">Федеральный </w:t>
      </w:r>
      <w:hyperlink r:id="rId25" w:tooltip="Федеральный закон от 26.12.2008 N 294-ФЗ (ред. от 26.12.2024)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5) {Консуль">
        <w:r w:rsidRPr="00A42E63">
          <w:rPr>
            <w:sz w:val="28"/>
            <w:szCs w:val="28"/>
          </w:rPr>
          <w:t>закон</w:t>
        </w:r>
      </w:hyperlink>
      <w:r w:rsidRPr="00A42E63">
        <w:rPr>
          <w:sz w:val="28"/>
          <w:szCs w:val="28"/>
        </w:rPr>
        <w:t xml:space="preserve"> от 26.12.2008 </w:t>
      </w:r>
      <w:r w:rsidR="000904DD" w:rsidRPr="00A42E63">
        <w:rPr>
          <w:sz w:val="28"/>
          <w:szCs w:val="28"/>
        </w:rPr>
        <w:t>№</w:t>
      </w:r>
      <w:r w:rsidRPr="00A42E63">
        <w:rPr>
          <w:sz w:val="28"/>
          <w:szCs w:val="28"/>
        </w:rPr>
        <w:t xml:space="preserve"> 294-ФЗ </w:t>
      </w:r>
      <w:r w:rsidR="000904DD" w:rsidRPr="00A42E63">
        <w:rPr>
          <w:sz w:val="28"/>
          <w:szCs w:val="28"/>
        </w:rPr>
        <w:t>«</w:t>
      </w:r>
      <w:r w:rsidRPr="00A42E63">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0904DD" w:rsidRPr="00A42E63">
        <w:rPr>
          <w:sz w:val="28"/>
          <w:szCs w:val="28"/>
        </w:rPr>
        <w:t>»</w:t>
      </w:r>
      <w:r w:rsidRPr="00A42E63">
        <w:rPr>
          <w:sz w:val="28"/>
          <w:szCs w:val="28"/>
        </w:rPr>
        <w:t>;</w:t>
      </w:r>
    </w:p>
    <w:p w14:paraId="2588DF48" w14:textId="5A9272D2" w:rsidR="0078103F" w:rsidRPr="00A42E63" w:rsidRDefault="006F6A60" w:rsidP="00711A39">
      <w:pPr>
        <w:pStyle w:val="ConsPlusNormal"/>
        <w:numPr>
          <w:ilvl w:val="0"/>
          <w:numId w:val="5"/>
        </w:numPr>
        <w:ind w:left="1134" w:hanging="425"/>
        <w:jc w:val="both"/>
        <w:rPr>
          <w:sz w:val="28"/>
          <w:szCs w:val="28"/>
        </w:rPr>
      </w:pPr>
      <w:hyperlink r:id="rId26" w:tooltip="Указ Президента РФ от 06.03.1997 N 188 (ред. от 13.07.2015) &quot;Об утверждении Перечня сведений конфиденциального характера&quot; {КонсультантПлюс}">
        <w:r w:rsidR="0078103F" w:rsidRPr="00A42E63">
          <w:rPr>
            <w:sz w:val="28"/>
            <w:szCs w:val="28"/>
          </w:rPr>
          <w:t>Указ</w:t>
        </w:r>
      </w:hyperlink>
      <w:r w:rsidR="0078103F" w:rsidRPr="00A42E63">
        <w:rPr>
          <w:sz w:val="28"/>
          <w:szCs w:val="28"/>
        </w:rPr>
        <w:t xml:space="preserve"> Президента Российской Федерации от 06.03.1997 </w:t>
      </w:r>
      <w:r w:rsidR="000904DD" w:rsidRPr="00A42E63">
        <w:rPr>
          <w:sz w:val="28"/>
          <w:szCs w:val="28"/>
        </w:rPr>
        <w:t>№</w:t>
      </w:r>
      <w:r w:rsidR="0078103F" w:rsidRPr="00A42E63">
        <w:rPr>
          <w:sz w:val="28"/>
          <w:szCs w:val="28"/>
        </w:rPr>
        <w:t xml:space="preserve"> 188 </w:t>
      </w:r>
      <w:r w:rsidR="000904DD" w:rsidRPr="00A42E63">
        <w:rPr>
          <w:sz w:val="28"/>
          <w:szCs w:val="28"/>
        </w:rPr>
        <w:t>«</w:t>
      </w:r>
      <w:r w:rsidR="0078103F" w:rsidRPr="00A42E63">
        <w:rPr>
          <w:sz w:val="28"/>
          <w:szCs w:val="28"/>
        </w:rPr>
        <w:t>Об утверждении Перечня сведений конфиденциального характера</w:t>
      </w:r>
      <w:r w:rsidR="000904DD" w:rsidRPr="00A42E63">
        <w:rPr>
          <w:sz w:val="28"/>
          <w:szCs w:val="28"/>
        </w:rPr>
        <w:t>»</w:t>
      </w:r>
      <w:r w:rsidR="0078103F" w:rsidRPr="00A42E63">
        <w:rPr>
          <w:sz w:val="28"/>
          <w:szCs w:val="28"/>
        </w:rPr>
        <w:t>;</w:t>
      </w:r>
    </w:p>
    <w:p w14:paraId="0EEA8222" w14:textId="3F4BCE9E" w:rsidR="0078103F" w:rsidRPr="00A42E63" w:rsidRDefault="006F6A60" w:rsidP="00711A39">
      <w:pPr>
        <w:pStyle w:val="ConsPlusNormal"/>
        <w:numPr>
          <w:ilvl w:val="0"/>
          <w:numId w:val="5"/>
        </w:numPr>
        <w:ind w:left="1134" w:hanging="425"/>
        <w:jc w:val="both"/>
        <w:rPr>
          <w:sz w:val="28"/>
          <w:szCs w:val="28"/>
        </w:rPr>
      </w:pPr>
      <w:hyperlink r:id="rId27"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sidR="0078103F" w:rsidRPr="00A42E63">
          <w:rPr>
            <w:sz w:val="28"/>
            <w:szCs w:val="28"/>
          </w:rPr>
          <w:t>Постановление</w:t>
        </w:r>
      </w:hyperlink>
      <w:r w:rsidR="0078103F" w:rsidRPr="00A42E63">
        <w:rPr>
          <w:sz w:val="28"/>
          <w:szCs w:val="28"/>
        </w:rPr>
        <w:t xml:space="preserve"> Правительства Российской Федерации от 01.11.2012 </w:t>
      </w:r>
      <w:r w:rsidR="000904DD" w:rsidRPr="00A42E63">
        <w:rPr>
          <w:sz w:val="28"/>
          <w:szCs w:val="28"/>
        </w:rPr>
        <w:t>№</w:t>
      </w:r>
      <w:r w:rsidR="0078103F" w:rsidRPr="00A42E63">
        <w:rPr>
          <w:sz w:val="28"/>
          <w:szCs w:val="28"/>
        </w:rPr>
        <w:t xml:space="preserve"> 1119 </w:t>
      </w:r>
      <w:r w:rsidR="000904DD" w:rsidRPr="00A42E63">
        <w:rPr>
          <w:sz w:val="28"/>
          <w:szCs w:val="28"/>
        </w:rPr>
        <w:t>«</w:t>
      </w:r>
      <w:r w:rsidR="0078103F" w:rsidRPr="00A42E63">
        <w:rPr>
          <w:sz w:val="28"/>
          <w:szCs w:val="28"/>
        </w:rPr>
        <w:t>Об утверждении Требований к защите персональных данных при их обработке в информационных системах персональных данных</w:t>
      </w:r>
      <w:r w:rsidR="000904DD" w:rsidRPr="00A42E63">
        <w:rPr>
          <w:sz w:val="28"/>
          <w:szCs w:val="28"/>
        </w:rPr>
        <w:t>»</w:t>
      </w:r>
      <w:r w:rsidR="0078103F" w:rsidRPr="00A42E63">
        <w:rPr>
          <w:sz w:val="28"/>
          <w:szCs w:val="28"/>
        </w:rPr>
        <w:t>;</w:t>
      </w:r>
    </w:p>
    <w:p w14:paraId="558F15F0" w14:textId="5A4257C4" w:rsidR="0078103F" w:rsidRPr="00A42E63" w:rsidRDefault="006F6A60" w:rsidP="00711A39">
      <w:pPr>
        <w:pStyle w:val="ConsPlusNormal"/>
        <w:numPr>
          <w:ilvl w:val="0"/>
          <w:numId w:val="5"/>
        </w:numPr>
        <w:ind w:left="1134" w:hanging="425"/>
        <w:jc w:val="both"/>
        <w:rPr>
          <w:sz w:val="28"/>
          <w:szCs w:val="28"/>
        </w:rPr>
      </w:pPr>
      <w:hyperlink r:id="rId28" w:tooltip="Приказ ФСТЭК России от 18.02.2013 N 21 (ред. от 14.05.2020) &quot;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quot; (Зарегистрировано">
        <w:r w:rsidR="0078103F" w:rsidRPr="00A42E63">
          <w:rPr>
            <w:sz w:val="28"/>
            <w:szCs w:val="28"/>
          </w:rPr>
          <w:t>Приказ</w:t>
        </w:r>
      </w:hyperlink>
      <w:r w:rsidR="0078103F" w:rsidRPr="00A42E63">
        <w:rPr>
          <w:sz w:val="28"/>
          <w:szCs w:val="28"/>
        </w:rPr>
        <w:t xml:space="preserve"> ФСТЭК России от 18.02.2013 </w:t>
      </w:r>
      <w:r w:rsidR="000904DD" w:rsidRPr="00A42E63">
        <w:rPr>
          <w:sz w:val="28"/>
          <w:szCs w:val="28"/>
        </w:rPr>
        <w:t>№</w:t>
      </w:r>
      <w:r w:rsidR="0078103F" w:rsidRPr="00A42E63">
        <w:rPr>
          <w:sz w:val="28"/>
          <w:szCs w:val="28"/>
        </w:rPr>
        <w:t xml:space="preserve"> 21 </w:t>
      </w:r>
      <w:r w:rsidR="000904DD" w:rsidRPr="00A42E63">
        <w:rPr>
          <w:sz w:val="28"/>
          <w:szCs w:val="28"/>
        </w:rPr>
        <w:t>«</w:t>
      </w:r>
      <w:r w:rsidR="0078103F" w:rsidRPr="00A42E63">
        <w:rPr>
          <w:sz w:val="28"/>
          <w:szCs w:val="28"/>
        </w:rPr>
        <w:t xml:space="preserve">Об утверждении Состава и содержания организационных и технических мер по обеспечению </w:t>
      </w:r>
      <w:r w:rsidR="0078103F" w:rsidRPr="00A42E63">
        <w:rPr>
          <w:sz w:val="28"/>
          <w:szCs w:val="28"/>
        </w:rPr>
        <w:lastRenderedPageBreak/>
        <w:t>безопасности персональных данных при их обработке в информационных системах персональных данных</w:t>
      </w:r>
      <w:r w:rsidR="000904DD" w:rsidRPr="00A42E63">
        <w:rPr>
          <w:sz w:val="28"/>
          <w:szCs w:val="28"/>
        </w:rPr>
        <w:t>»</w:t>
      </w:r>
      <w:r w:rsidR="0078103F" w:rsidRPr="00A42E63">
        <w:rPr>
          <w:sz w:val="28"/>
          <w:szCs w:val="28"/>
        </w:rPr>
        <w:t>;</w:t>
      </w:r>
    </w:p>
    <w:p w14:paraId="6D496BE1" w14:textId="580228E0" w:rsidR="0078103F" w:rsidRPr="00A42E63" w:rsidRDefault="0078103F" w:rsidP="00711A39">
      <w:pPr>
        <w:pStyle w:val="ConsPlusNormal"/>
        <w:numPr>
          <w:ilvl w:val="0"/>
          <w:numId w:val="5"/>
        </w:numPr>
        <w:ind w:left="1134" w:hanging="425"/>
        <w:jc w:val="both"/>
        <w:rPr>
          <w:sz w:val="28"/>
          <w:szCs w:val="28"/>
        </w:rPr>
      </w:pPr>
      <w:r w:rsidRPr="00A42E63">
        <w:rPr>
          <w:sz w:val="28"/>
          <w:szCs w:val="28"/>
        </w:rPr>
        <w:t xml:space="preserve">согласие на обработку персональных данных </w:t>
      </w:r>
      <w:r w:rsidR="00E6365D">
        <w:rPr>
          <w:sz w:val="28"/>
          <w:szCs w:val="28"/>
        </w:rPr>
        <w:t xml:space="preserve">в </w:t>
      </w:r>
      <w:r w:rsidR="00E6365D">
        <w:rPr>
          <w:sz w:val="28"/>
          <w:szCs w:val="28"/>
        </w:rPr>
        <w:t>OrtoHab</w:t>
      </w:r>
      <w:r w:rsidR="000904DD" w:rsidRPr="00A42E63">
        <w:rPr>
          <w:sz w:val="28"/>
          <w:szCs w:val="28"/>
        </w:rPr>
        <w:t>.</w:t>
      </w:r>
    </w:p>
    <w:p w14:paraId="71421279" w14:textId="4182FE3A" w:rsidR="006E153C" w:rsidRPr="00A42E63" w:rsidRDefault="006E153C" w:rsidP="00711A39">
      <w:pPr>
        <w:pStyle w:val="ConsPlusNormal"/>
        <w:tabs>
          <w:tab w:val="left" w:pos="1134"/>
        </w:tabs>
        <w:jc w:val="both"/>
        <w:rPr>
          <w:sz w:val="28"/>
          <w:szCs w:val="28"/>
        </w:rPr>
      </w:pPr>
      <w:r w:rsidRPr="00A42E63">
        <w:rPr>
          <w:sz w:val="28"/>
          <w:szCs w:val="28"/>
        </w:rPr>
        <w:t>3.2.</w:t>
      </w:r>
      <w:r w:rsidR="00711A39">
        <w:rPr>
          <w:sz w:val="28"/>
          <w:szCs w:val="28"/>
        </w:rPr>
        <w:tab/>
      </w:r>
      <w:r w:rsidRPr="00A42E63">
        <w:rPr>
          <w:sz w:val="28"/>
          <w:szCs w:val="28"/>
        </w:rPr>
        <w:t>Обработка персональных данных осуществляется на основании законности, целесообразности и минимизации объема обрабатываемых данных.</w:t>
      </w:r>
    </w:p>
    <w:p w14:paraId="41595456" w14:textId="77777777" w:rsidR="0078103F" w:rsidRPr="00A42E63" w:rsidRDefault="0078103F" w:rsidP="000C7013">
      <w:pPr>
        <w:pStyle w:val="ConsPlusNormal"/>
        <w:jc w:val="both"/>
        <w:rPr>
          <w:sz w:val="28"/>
          <w:szCs w:val="28"/>
        </w:rPr>
      </w:pPr>
    </w:p>
    <w:p w14:paraId="1B053D1D" w14:textId="3C9719D2" w:rsidR="0078103F" w:rsidRPr="00711A39" w:rsidRDefault="00711A39" w:rsidP="000C7013">
      <w:pPr>
        <w:pStyle w:val="ConsPlusNormal"/>
        <w:jc w:val="center"/>
        <w:outlineLvl w:val="0"/>
        <w:rPr>
          <w:b/>
          <w:bCs/>
          <w:sz w:val="28"/>
          <w:szCs w:val="28"/>
        </w:rPr>
      </w:pPr>
      <w:r w:rsidRPr="00711A39">
        <w:rPr>
          <w:b/>
          <w:bCs/>
          <w:sz w:val="28"/>
          <w:szCs w:val="28"/>
        </w:rPr>
        <w:t>4.</w:t>
      </w:r>
      <w:r>
        <w:rPr>
          <w:b/>
          <w:bCs/>
          <w:sz w:val="28"/>
          <w:szCs w:val="28"/>
        </w:rPr>
        <w:tab/>
      </w:r>
      <w:r w:rsidRPr="00711A39">
        <w:rPr>
          <w:b/>
          <w:bCs/>
          <w:sz w:val="28"/>
          <w:szCs w:val="28"/>
        </w:rPr>
        <w:t>Объем и категории обрабатываемых персональных данных,</w:t>
      </w:r>
    </w:p>
    <w:p w14:paraId="11183B29" w14:textId="273CAE3F" w:rsidR="0078103F" w:rsidRPr="00F115F8" w:rsidRDefault="00711A39" w:rsidP="00F115F8">
      <w:pPr>
        <w:pStyle w:val="ConsPlusNormal"/>
        <w:jc w:val="center"/>
        <w:rPr>
          <w:b/>
          <w:bCs/>
          <w:sz w:val="28"/>
          <w:szCs w:val="28"/>
        </w:rPr>
      </w:pPr>
      <w:r>
        <w:rPr>
          <w:b/>
          <w:bCs/>
          <w:sz w:val="28"/>
          <w:szCs w:val="28"/>
        </w:rPr>
        <w:t>к</w:t>
      </w:r>
      <w:r w:rsidRPr="00711A39">
        <w:rPr>
          <w:b/>
          <w:bCs/>
          <w:sz w:val="28"/>
          <w:szCs w:val="28"/>
        </w:rPr>
        <w:t>атегории субъектов персональных данных</w:t>
      </w:r>
    </w:p>
    <w:p w14:paraId="69A24E43" w14:textId="1237A794" w:rsidR="0078103F" w:rsidRPr="00A42E63" w:rsidRDefault="0078103F" w:rsidP="00711A39">
      <w:pPr>
        <w:pStyle w:val="ConsPlusNormal"/>
        <w:tabs>
          <w:tab w:val="left" w:pos="1134"/>
        </w:tabs>
        <w:jc w:val="both"/>
        <w:rPr>
          <w:sz w:val="28"/>
          <w:szCs w:val="28"/>
        </w:rPr>
      </w:pPr>
      <w:r w:rsidRPr="00A42E63">
        <w:rPr>
          <w:sz w:val="28"/>
          <w:szCs w:val="28"/>
        </w:rPr>
        <w:t>4.1.</w:t>
      </w:r>
      <w:r w:rsidR="00711A39">
        <w:rPr>
          <w:sz w:val="28"/>
          <w:szCs w:val="28"/>
        </w:rPr>
        <w:tab/>
      </w:r>
      <w:r w:rsidRPr="00A42E63">
        <w:rPr>
          <w:sz w:val="28"/>
          <w:szCs w:val="28"/>
        </w:rPr>
        <w:t>Оператор может обрабатывать персональные данные следующих Пользователей: посетители сайта Оператора.</w:t>
      </w:r>
    </w:p>
    <w:p w14:paraId="12A14D4A" w14:textId="23C599EF" w:rsidR="0078103F" w:rsidRPr="00A42E63" w:rsidRDefault="0078103F" w:rsidP="00711A39">
      <w:pPr>
        <w:pStyle w:val="ConsPlusNormal"/>
        <w:tabs>
          <w:tab w:val="left" w:pos="1134"/>
        </w:tabs>
        <w:jc w:val="both"/>
        <w:rPr>
          <w:sz w:val="28"/>
          <w:szCs w:val="28"/>
        </w:rPr>
      </w:pPr>
      <w:r w:rsidRPr="00A42E63">
        <w:rPr>
          <w:sz w:val="28"/>
          <w:szCs w:val="28"/>
        </w:rPr>
        <w:t>4.2.</w:t>
      </w:r>
      <w:r w:rsidR="00711A39">
        <w:rPr>
          <w:sz w:val="28"/>
          <w:szCs w:val="28"/>
        </w:rPr>
        <w:tab/>
      </w:r>
      <w:r w:rsidRPr="00A42E63">
        <w:rPr>
          <w:sz w:val="28"/>
          <w:szCs w:val="28"/>
        </w:rPr>
        <w:t>К персональным данным, обрабатываемым Оператором, относятся:</w:t>
      </w:r>
    </w:p>
    <w:p w14:paraId="511EC767" w14:textId="6EAF39F7" w:rsidR="0078103F" w:rsidRPr="00A42E63" w:rsidRDefault="0078103F" w:rsidP="00711A39">
      <w:pPr>
        <w:pStyle w:val="ConsPlusNormal"/>
        <w:numPr>
          <w:ilvl w:val="0"/>
          <w:numId w:val="6"/>
        </w:numPr>
        <w:tabs>
          <w:tab w:val="left" w:pos="1134"/>
        </w:tabs>
        <w:ind w:left="0" w:firstLine="709"/>
        <w:jc w:val="both"/>
        <w:rPr>
          <w:sz w:val="28"/>
          <w:szCs w:val="28"/>
        </w:rPr>
      </w:pPr>
      <w:r w:rsidRPr="00A42E63">
        <w:rPr>
          <w:sz w:val="28"/>
          <w:szCs w:val="28"/>
        </w:rPr>
        <w:t>фамилия, имя, отчество Пользователя;</w:t>
      </w:r>
    </w:p>
    <w:p w14:paraId="24D4AB1D" w14:textId="534FB842" w:rsidR="0078103F" w:rsidRPr="00A42E63" w:rsidRDefault="0078103F" w:rsidP="00711A39">
      <w:pPr>
        <w:pStyle w:val="ConsPlusNormal"/>
        <w:numPr>
          <w:ilvl w:val="0"/>
          <w:numId w:val="6"/>
        </w:numPr>
        <w:tabs>
          <w:tab w:val="left" w:pos="1134"/>
        </w:tabs>
        <w:ind w:left="0" w:firstLine="709"/>
        <w:jc w:val="both"/>
        <w:rPr>
          <w:sz w:val="28"/>
          <w:szCs w:val="28"/>
        </w:rPr>
      </w:pPr>
      <w:r w:rsidRPr="00A42E63">
        <w:rPr>
          <w:sz w:val="28"/>
          <w:szCs w:val="28"/>
        </w:rPr>
        <w:t>место проживания (регион/город);</w:t>
      </w:r>
    </w:p>
    <w:p w14:paraId="0DB53235" w14:textId="345C9BD0" w:rsidR="0078103F" w:rsidRPr="00A42E63" w:rsidRDefault="0078103F" w:rsidP="00711A39">
      <w:pPr>
        <w:pStyle w:val="ConsPlusNormal"/>
        <w:numPr>
          <w:ilvl w:val="0"/>
          <w:numId w:val="6"/>
        </w:numPr>
        <w:tabs>
          <w:tab w:val="left" w:pos="1134"/>
        </w:tabs>
        <w:ind w:left="0" w:firstLine="709"/>
        <w:jc w:val="both"/>
        <w:rPr>
          <w:sz w:val="28"/>
          <w:szCs w:val="28"/>
        </w:rPr>
      </w:pPr>
      <w:r w:rsidRPr="00A42E63">
        <w:rPr>
          <w:sz w:val="28"/>
          <w:szCs w:val="28"/>
        </w:rPr>
        <w:t>номер мобильного телефона;</w:t>
      </w:r>
    </w:p>
    <w:p w14:paraId="7B53D758" w14:textId="5FD23A40" w:rsidR="0078103F" w:rsidRPr="00A42E63" w:rsidRDefault="0078103F" w:rsidP="00711A39">
      <w:pPr>
        <w:pStyle w:val="ConsPlusNormal"/>
        <w:numPr>
          <w:ilvl w:val="0"/>
          <w:numId w:val="6"/>
        </w:numPr>
        <w:tabs>
          <w:tab w:val="left" w:pos="1134"/>
        </w:tabs>
        <w:ind w:left="0" w:firstLine="709"/>
        <w:jc w:val="both"/>
        <w:rPr>
          <w:sz w:val="28"/>
          <w:szCs w:val="28"/>
        </w:rPr>
      </w:pPr>
      <w:r w:rsidRPr="00A42E63">
        <w:rPr>
          <w:sz w:val="28"/>
          <w:szCs w:val="28"/>
        </w:rPr>
        <w:t>адрес электронной почты (e-mail);</w:t>
      </w:r>
    </w:p>
    <w:p w14:paraId="5A793EBB" w14:textId="0A9C8B03" w:rsidR="0078103F" w:rsidRPr="00A42E63" w:rsidRDefault="0078103F" w:rsidP="00711A39">
      <w:pPr>
        <w:pStyle w:val="ConsPlusNormal"/>
        <w:numPr>
          <w:ilvl w:val="0"/>
          <w:numId w:val="6"/>
        </w:numPr>
        <w:tabs>
          <w:tab w:val="left" w:pos="1134"/>
        </w:tabs>
        <w:ind w:left="1134" w:hanging="425"/>
        <w:jc w:val="both"/>
        <w:rPr>
          <w:sz w:val="28"/>
          <w:szCs w:val="28"/>
        </w:rPr>
      </w:pPr>
      <w:r w:rsidRPr="00A42E63">
        <w:rPr>
          <w:sz w:val="28"/>
          <w:szCs w:val="28"/>
        </w:rPr>
        <w:t xml:space="preserve">данные, которые автоматически передаются Сервисам </w:t>
      </w:r>
      <w:r w:rsidR="00A00DD2">
        <w:rPr>
          <w:sz w:val="28"/>
          <w:szCs w:val="28"/>
        </w:rPr>
        <w:t>OrtoHab</w:t>
      </w:r>
      <w:r w:rsidRPr="00A42E63">
        <w:rPr>
          <w:sz w:val="28"/>
          <w:szCs w:val="28"/>
        </w:rPr>
        <w:t xml:space="preserve"> в процессе их использования с помощью установленного на устройстве Пользователя программного обеспечения, а именно: IP-адрес, данные файлов cookie, информация о браузере Пользователя (или иной программе, с помощью которой осуществляется доступ к Сервисам), технические характеристики оборудования и программного обеспечения, используемых Пользователем, дата и время доступа к Сервисам, адреса запрашиваемых страниц, история запросов и просмотров </w:t>
      </w:r>
      <w:r w:rsidR="00A00DD2">
        <w:rPr>
          <w:sz w:val="28"/>
          <w:szCs w:val="28"/>
        </w:rPr>
        <w:t xml:space="preserve">в </w:t>
      </w:r>
      <w:r w:rsidR="00A00DD2">
        <w:rPr>
          <w:sz w:val="28"/>
          <w:szCs w:val="28"/>
        </w:rPr>
        <w:t>OrtoHab</w:t>
      </w:r>
      <w:r w:rsidR="00A00DD2">
        <w:rPr>
          <w:sz w:val="28"/>
          <w:szCs w:val="28"/>
        </w:rPr>
        <w:t xml:space="preserve"> </w:t>
      </w:r>
      <w:r w:rsidRPr="00A42E63">
        <w:rPr>
          <w:sz w:val="28"/>
          <w:szCs w:val="28"/>
        </w:rPr>
        <w:t>и его Сервисах</w:t>
      </w:r>
      <w:r w:rsidR="009404AF" w:rsidRPr="00A42E63">
        <w:rPr>
          <w:sz w:val="28"/>
          <w:szCs w:val="28"/>
        </w:rPr>
        <w:t xml:space="preserve">, мы не ограничиваем себя в использовании инструментов для сбора файлов cookie. К таким инструментам, в том числе, могут относиться: </w:t>
      </w:r>
      <w:r w:rsidR="009404AF" w:rsidRPr="00A00DD2">
        <w:rPr>
          <w:sz w:val="28"/>
          <w:szCs w:val="28"/>
          <w:highlight w:val="yellow"/>
        </w:rPr>
        <w:t>Яндекс.Метрика и др.</w:t>
      </w:r>
      <w:r w:rsidR="008F76BF" w:rsidRPr="00A42E63">
        <w:rPr>
          <w:sz w:val="28"/>
          <w:szCs w:val="28"/>
        </w:rPr>
        <w:t xml:space="preserve"> Обработка cookies осуществляется только с предварительного согласия Пользователя.</w:t>
      </w:r>
    </w:p>
    <w:p w14:paraId="5BBE4471" w14:textId="1E853AC6" w:rsidR="0078103F" w:rsidRPr="00A42E63" w:rsidRDefault="0078103F" w:rsidP="00711A39">
      <w:pPr>
        <w:pStyle w:val="ConsPlusNormal"/>
        <w:tabs>
          <w:tab w:val="left" w:pos="1134"/>
        </w:tabs>
        <w:jc w:val="both"/>
        <w:rPr>
          <w:sz w:val="28"/>
          <w:szCs w:val="28"/>
        </w:rPr>
      </w:pPr>
      <w:r w:rsidRPr="00A42E63">
        <w:rPr>
          <w:sz w:val="28"/>
          <w:szCs w:val="28"/>
        </w:rPr>
        <w:t>4.3.</w:t>
      </w:r>
      <w:r w:rsidR="00711A39">
        <w:rPr>
          <w:sz w:val="28"/>
          <w:szCs w:val="28"/>
        </w:rPr>
        <w:tab/>
      </w:r>
      <w:r w:rsidRPr="00A42E63">
        <w:rPr>
          <w:sz w:val="28"/>
          <w:szCs w:val="28"/>
        </w:rPr>
        <w:t xml:space="preserve">Оператор обеспечивает соответствие содержания и объема обрабатываемых персональных данных заявленным целям обработки, предусмотренным в </w:t>
      </w:r>
      <w:hyperlink w:anchor="P45" w:tooltip="2. ЦЕЛИ ОБРАБОТКИ ПЕРСОНАЛЬНЫХ ДАННЫХ">
        <w:r w:rsidRPr="00A42E63">
          <w:rPr>
            <w:sz w:val="28"/>
            <w:szCs w:val="28"/>
          </w:rPr>
          <w:t>разд</w:t>
        </w:r>
        <w:r w:rsidR="000904DD" w:rsidRPr="00A42E63">
          <w:rPr>
            <w:sz w:val="28"/>
            <w:szCs w:val="28"/>
          </w:rPr>
          <w:t>еле</w:t>
        </w:r>
        <w:r w:rsidRPr="00A42E63">
          <w:rPr>
            <w:sz w:val="28"/>
            <w:szCs w:val="28"/>
          </w:rPr>
          <w:t xml:space="preserve"> 2</w:t>
        </w:r>
      </w:hyperlink>
      <w:r w:rsidRPr="00A42E63">
        <w:rPr>
          <w:sz w:val="28"/>
          <w:szCs w:val="28"/>
        </w:rPr>
        <w:t xml:space="preserve"> Политики.</w:t>
      </w:r>
    </w:p>
    <w:p w14:paraId="0B03FE7D" w14:textId="5E09FD4D" w:rsidR="008F3FDD" w:rsidRPr="00A42E63" w:rsidRDefault="0078103F" w:rsidP="00711A39">
      <w:pPr>
        <w:pStyle w:val="ConsPlusNormal"/>
        <w:tabs>
          <w:tab w:val="left" w:pos="1134"/>
        </w:tabs>
        <w:jc w:val="both"/>
        <w:rPr>
          <w:sz w:val="28"/>
          <w:szCs w:val="28"/>
        </w:rPr>
      </w:pPr>
      <w:r w:rsidRPr="00A42E63">
        <w:rPr>
          <w:sz w:val="28"/>
          <w:szCs w:val="28"/>
        </w:rPr>
        <w:t>4.4.</w:t>
      </w:r>
      <w:r w:rsidR="00711A39">
        <w:rPr>
          <w:sz w:val="28"/>
          <w:szCs w:val="28"/>
        </w:rPr>
        <w:tab/>
      </w:r>
      <w:r w:rsidRPr="00A42E63">
        <w:rPr>
          <w:sz w:val="28"/>
          <w:szCs w:val="28"/>
        </w:rPr>
        <w:t>Обработка биометрических персональных данных,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14:paraId="33FE76AB" w14:textId="0EBBA6CD" w:rsidR="008F3FDD" w:rsidRPr="00A42E63" w:rsidRDefault="008F3FDD" w:rsidP="00711A39">
      <w:pPr>
        <w:pStyle w:val="ConsPlusNormal"/>
        <w:tabs>
          <w:tab w:val="left" w:pos="1134"/>
        </w:tabs>
        <w:jc w:val="both"/>
        <w:rPr>
          <w:sz w:val="28"/>
          <w:szCs w:val="28"/>
        </w:rPr>
      </w:pPr>
      <w:r w:rsidRPr="00A42E63">
        <w:rPr>
          <w:sz w:val="28"/>
          <w:szCs w:val="28"/>
        </w:rPr>
        <w:t>4.5.</w:t>
      </w:r>
      <w:r w:rsidR="00711A39">
        <w:rPr>
          <w:sz w:val="28"/>
          <w:szCs w:val="28"/>
        </w:rPr>
        <w:tab/>
      </w:r>
      <w:r w:rsidRPr="00A42E63">
        <w:rPr>
          <w:sz w:val="28"/>
          <w:szCs w:val="28"/>
        </w:rPr>
        <w:t>Виды Cookies, используемые Компанией</w:t>
      </w:r>
    </w:p>
    <w:p w14:paraId="0FCFF79C" w14:textId="0EC50F2F" w:rsidR="008F3FDD" w:rsidRPr="00A42E63" w:rsidRDefault="008F3FDD" w:rsidP="00711A39">
      <w:pPr>
        <w:pStyle w:val="ConsPlusNormal"/>
        <w:tabs>
          <w:tab w:val="left" w:pos="1134"/>
        </w:tabs>
        <w:jc w:val="both"/>
        <w:rPr>
          <w:sz w:val="28"/>
          <w:szCs w:val="28"/>
        </w:rPr>
      </w:pPr>
      <w:r w:rsidRPr="00A42E63">
        <w:rPr>
          <w:sz w:val="28"/>
          <w:szCs w:val="28"/>
        </w:rPr>
        <w:t>4.5.1.</w:t>
      </w:r>
      <w:r w:rsidR="00711A39">
        <w:rPr>
          <w:sz w:val="28"/>
          <w:szCs w:val="28"/>
        </w:rPr>
        <w:tab/>
      </w:r>
      <w:r w:rsidRPr="00A42E63">
        <w:rPr>
          <w:sz w:val="28"/>
          <w:szCs w:val="28"/>
        </w:rPr>
        <w:t xml:space="preserve">Сессионные Такие Cookies существуют только во временной памяти в течение времени, когда Посетитель находится </w:t>
      </w:r>
      <w:r w:rsidR="00A00DD2">
        <w:rPr>
          <w:sz w:val="28"/>
          <w:szCs w:val="28"/>
        </w:rPr>
        <w:t xml:space="preserve">в </w:t>
      </w:r>
      <w:r w:rsidR="00A00DD2">
        <w:rPr>
          <w:sz w:val="28"/>
          <w:szCs w:val="28"/>
        </w:rPr>
        <w:t>OrtoHab</w:t>
      </w:r>
      <w:r w:rsidRPr="00A42E63">
        <w:rPr>
          <w:sz w:val="28"/>
          <w:szCs w:val="28"/>
        </w:rPr>
        <w:t>. Браузеры обычно удаляют сессионные Cookies после того, как Посетитель закрывает окно Сайта. Сессионные Cookies позволяют Сайту помнить информацию о выборе Посетителя на предыдущей странице Сайте, чтобы избежать необходимости повторного ввода информации.</w:t>
      </w:r>
    </w:p>
    <w:p w14:paraId="776F29A0" w14:textId="0CF0BF15" w:rsidR="008F3FDD" w:rsidRPr="00A42E63" w:rsidRDefault="008F3FDD" w:rsidP="00711A39">
      <w:pPr>
        <w:pStyle w:val="ConsPlusNormal"/>
        <w:tabs>
          <w:tab w:val="left" w:pos="1134"/>
        </w:tabs>
        <w:jc w:val="both"/>
        <w:rPr>
          <w:sz w:val="28"/>
          <w:szCs w:val="28"/>
        </w:rPr>
      </w:pPr>
      <w:r w:rsidRPr="00A42E63">
        <w:rPr>
          <w:sz w:val="28"/>
          <w:szCs w:val="28"/>
        </w:rPr>
        <w:t>4.5.2.</w:t>
      </w:r>
      <w:r w:rsidR="00711A39">
        <w:rPr>
          <w:sz w:val="28"/>
          <w:szCs w:val="28"/>
        </w:rPr>
        <w:tab/>
      </w:r>
      <w:r w:rsidRPr="00A42E63">
        <w:rPr>
          <w:sz w:val="28"/>
          <w:szCs w:val="28"/>
        </w:rPr>
        <w:t xml:space="preserve">Постоянные. Cookies, которые хранятся на компьютере Посетителя </w:t>
      </w:r>
      <w:r w:rsidRPr="00A42E63">
        <w:rPr>
          <w:sz w:val="28"/>
          <w:szCs w:val="28"/>
        </w:rPr>
        <w:lastRenderedPageBreak/>
        <w:t>и не удаляются при закрытии браузера. Постоянные Сookies могут сохранять пользовательские настройки для Сайта, позволяя использовать эти предпочтения в будущих сеансах просмотра. Такие Cookies позволяют идентифицировать Посетителя как уникального пользователя Сайта, и при возвращении на Сайт помогают вспомнить информацию о Посетителе и ранее совершенных действиях.</w:t>
      </w:r>
    </w:p>
    <w:p w14:paraId="57DA0654" w14:textId="325F1A7B" w:rsidR="008F3FDD" w:rsidRPr="00A42E63" w:rsidRDefault="008F3FDD" w:rsidP="00711A39">
      <w:pPr>
        <w:pStyle w:val="ConsPlusNormal"/>
        <w:tabs>
          <w:tab w:val="left" w:pos="1134"/>
        </w:tabs>
        <w:jc w:val="both"/>
        <w:rPr>
          <w:sz w:val="28"/>
          <w:szCs w:val="28"/>
        </w:rPr>
      </w:pPr>
      <w:r w:rsidRPr="00A42E63">
        <w:rPr>
          <w:sz w:val="28"/>
          <w:szCs w:val="28"/>
        </w:rPr>
        <w:t>4.5.3.</w:t>
      </w:r>
      <w:r w:rsidR="00711A39">
        <w:rPr>
          <w:sz w:val="28"/>
          <w:szCs w:val="28"/>
        </w:rPr>
        <w:tab/>
      </w:r>
      <w:r w:rsidRPr="00A42E63">
        <w:rPr>
          <w:sz w:val="28"/>
          <w:szCs w:val="28"/>
        </w:rPr>
        <w:t>Статистические. Такие Cookies включают в себя информацию о том, как Посетитель использует Сайт. Например, какие страницы Посетитель посещает, по каким ссылкам переходит. Главная цель таких Cookies — улучшение функций Сайта.</w:t>
      </w:r>
    </w:p>
    <w:p w14:paraId="46846AEE" w14:textId="4053D7A6" w:rsidR="008F3FDD" w:rsidRPr="00A42E63" w:rsidRDefault="008F3FDD" w:rsidP="00711A39">
      <w:pPr>
        <w:pStyle w:val="ConsPlusNormal"/>
        <w:tabs>
          <w:tab w:val="left" w:pos="1134"/>
        </w:tabs>
        <w:jc w:val="both"/>
        <w:rPr>
          <w:sz w:val="28"/>
          <w:szCs w:val="28"/>
        </w:rPr>
      </w:pPr>
      <w:r w:rsidRPr="00A42E63">
        <w:rPr>
          <w:sz w:val="28"/>
          <w:szCs w:val="28"/>
        </w:rPr>
        <w:t>4.5.4.</w:t>
      </w:r>
      <w:r w:rsidR="00711A39">
        <w:rPr>
          <w:sz w:val="28"/>
          <w:szCs w:val="28"/>
        </w:rPr>
        <w:tab/>
      </w:r>
      <w:r w:rsidRPr="00A42E63">
        <w:rPr>
          <w:sz w:val="28"/>
          <w:szCs w:val="28"/>
        </w:rPr>
        <w:t>Обязательные. Минимальный набор Cookies, использование которых необходимо для корректной работы Сайта.</w:t>
      </w:r>
    </w:p>
    <w:p w14:paraId="1D41C357" w14:textId="24C3A09D" w:rsidR="008F3FDD" w:rsidRPr="00A42E63" w:rsidRDefault="008F3FDD" w:rsidP="00711A39">
      <w:pPr>
        <w:pStyle w:val="ConsPlusNormal"/>
        <w:tabs>
          <w:tab w:val="left" w:pos="1134"/>
        </w:tabs>
        <w:jc w:val="both"/>
        <w:rPr>
          <w:sz w:val="28"/>
          <w:szCs w:val="28"/>
        </w:rPr>
      </w:pPr>
      <w:r w:rsidRPr="00A42E63">
        <w:rPr>
          <w:sz w:val="28"/>
          <w:szCs w:val="28"/>
        </w:rPr>
        <w:t>4.6.</w:t>
      </w:r>
      <w:r w:rsidR="00711A39">
        <w:rPr>
          <w:sz w:val="28"/>
          <w:szCs w:val="28"/>
        </w:rPr>
        <w:tab/>
      </w:r>
      <w:r w:rsidRPr="00A42E63">
        <w:rPr>
          <w:sz w:val="28"/>
          <w:szCs w:val="28"/>
        </w:rPr>
        <w:t>Цели сбора Cookies</w:t>
      </w:r>
      <w:r w:rsidR="00F115F8">
        <w:rPr>
          <w:sz w:val="28"/>
          <w:szCs w:val="28"/>
        </w:rPr>
        <w:t>.</w:t>
      </w:r>
    </w:p>
    <w:p w14:paraId="7B858466" w14:textId="056C8B72" w:rsidR="008F3FDD" w:rsidRPr="00A42E63" w:rsidRDefault="008F3FDD" w:rsidP="00711A39">
      <w:pPr>
        <w:pStyle w:val="ConsPlusNormal"/>
        <w:tabs>
          <w:tab w:val="left" w:pos="1134"/>
        </w:tabs>
        <w:jc w:val="both"/>
        <w:rPr>
          <w:sz w:val="28"/>
          <w:szCs w:val="28"/>
        </w:rPr>
      </w:pPr>
      <w:r w:rsidRPr="00A42E63">
        <w:rPr>
          <w:sz w:val="28"/>
          <w:szCs w:val="28"/>
        </w:rPr>
        <w:t>4.6.1.</w:t>
      </w:r>
      <w:r w:rsidR="00711A39">
        <w:rPr>
          <w:sz w:val="28"/>
          <w:szCs w:val="28"/>
        </w:rPr>
        <w:tab/>
      </w:r>
      <w:r w:rsidRPr="00A42E63">
        <w:rPr>
          <w:sz w:val="28"/>
          <w:szCs w:val="28"/>
        </w:rPr>
        <w:t>Cookies используются Компанией в целях улучшения работы Сайта.</w:t>
      </w:r>
    </w:p>
    <w:p w14:paraId="1442E692" w14:textId="7B68FD69" w:rsidR="008F3FDD" w:rsidRPr="00A42E63" w:rsidRDefault="008F3FDD" w:rsidP="00711A39">
      <w:pPr>
        <w:pStyle w:val="ConsPlusNormal"/>
        <w:tabs>
          <w:tab w:val="left" w:pos="1134"/>
        </w:tabs>
        <w:jc w:val="both"/>
        <w:rPr>
          <w:sz w:val="28"/>
          <w:szCs w:val="28"/>
        </w:rPr>
      </w:pPr>
      <w:r w:rsidRPr="00A42E63">
        <w:rPr>
          <w:sz w:val="28"/>
          <w:szCs w:val="28"/>
        </w:rPr>
        <w:t>4.6.2.</w:t>
      </w:r>
      <w:r w:rsidR="00711A39">
        <w:rPr>
          <w:sz w:val="28"/>
          <w:szCs w:val="28"/>
        </w:rPr>
        <w:tab/>
      </w:r>
      <w:r w:rsidRPr="00A42E63">
        <w:rPr>
          <w:sz w:val="28"/>
          <w:szCs w:val="28"/>
        </w:rPr>
        <w:t>Сведения о действиях Посетителей обрабатываются для совершенствования продуктов и услуг Компании, определения предпочтений Посетителей, предоставления целевой информации по продуктам и услугам Компании.</w:t>
      </w:r>
    </w:p>
    <w:p w14:paraId="74ED5C40" w14:textId="77777777" w:rsidR="008F3FDD" w:rsidRPr="00A42E63" w:rsidRDefault="008F3FDD" w:rsidP="000C7013">
      <w:pPr>
        <w:pStyle w:val="ConsPlusNormal"/>
        <w:jc w:val="both"/>
        <w:rPr>
          <w:sz w:val="28"/>
          <w:szCs w:val="28"/>
        </w:rPr>
      </w:pPr>
    </w:p>
    <w:p w14:paraId="258CC8D0" w14:textId="01E0C6F1" w:rsidR="0078103F" w:rsidRPr="00F115F8" w:rsidRDefault="0078103F" w:rsidP="00F115F8">
      <w:pPr>
        <w:pStyle w:val="ConsPlusNormal"/>
        <w:jc w:val="center"/>
        <w:outlineLvl w:val="0"/>
        <w:rPr>
          <w:b/>
          <w:bCs/>
          <w:sz w:val="28"/>
          <w:szCs w:val="28"/>
        </w:rPr>
      </w:pPr>
      <w:r w:rsidRPr="00711A39">
        <w:rPr>
          <w:b/>
          <w:bCs/>
          <w:sz w:val="28"/>
          <w:szCs w:val="28"/>
        </w:rPr>
        <w:t>5.</w:t>
      </w:r>
      <w:r w:rsidR="00711A39" w:rsidRPr="00711A39">
        <w:rPr>
          <w:b/>
          <w:bCs/>
          <w:sz w:val="28"/>
          <w:szCs w:val="28"/>
        </w:rPr>
        <w:tab/>
        <w:t>Порядок и условия обработки персональных данных</w:t>
      </w:r>
    </w:p>
    <w:p w14:paraId="25008AF0" w14:textId="68D1265B" w:rsidR="0078103F" w:rsidRPr="00A42E63" w:rsidRDefault="0078103F" w:rsidP="00711A39">
      <w:pPr>
        <w:pStyle w:val="ConsPlusNormal"/>
        <w:tabs>
          <w:tab w:val="left" w:pos="1134"/>
        </w:tabs>
        <w:jc w:val="both"/>
        <w:rPr>
          <w:sz w:val="28"/>
          <w:szCs w:val="28"/>
        </w:rPr>
      </w:pPr>
      <w:r w:rsidRPr="00A42E63">
        <w:rPr>
          <w:sz w:val="28"/>
          <w:szCs w:val="28"/>
        </w:rPr>
        <w:t>5.1.</w:t>
      </w:r>
      <w:r w:rsidR="00711A39">
        <w:rPr>
          <w:sz w:val="28"/>
          <w:szCs w:val="28"/>
        </w:rPr>
        <w:tab/>
      </w:r>
      <w:r w:rsidRPr="00A42E63">
        <w:rPr>
          <w:sz w:val="28"/>
          <w:szCs w:val="28"/>
        </w:rPr>
        <w:t>Обработка персональных данных Оператором осуществляется в соответствии с требованиями законодательства Российской Федерации следующими способами:</w:t>
      </w:r>
    </w:p>
    <w:p w14:paraId="20DED595" w14:textId="3AB95FBA" w:rsidR="0078103F" w:rsidRPr="00A42E63" w:rsidRDefault="0078103F" w:rsidP="00711A39">
      <w:pPr>
        <w:pStyle w:val="ConsPlusNormal"/>
        <w:numPr>
          <w:ilvl w:val="0"/>
          <w:numId w:val="7"/>
        </w:numPr>
        <w:tabs>
          <w:tab w:val="left" w:pos="1134"/>
        </w:tabs>
        <w:ind w:left="1134"/>
        <w:jc w:val="both"/>
        <w:rPr>
          <w:sz w:val="28"/>
          <w:szCs w:val="28"/>
        </w:rPr>
      </w:pPr>
      <w:r w:rsidRPr="00A42E63">
        <w:rPr>
          <w:sz w:val="28"/>
          <w:szCs w:val="28"/>
        </w:rPr>
        <w:t>неавтоматизированная обработка персональных данных;</w:t>
      </w:r>
    </w:p>
    <w:p w14:paraId="1FB4780B" w14:textId="749A4745" w:rsidR="0078103F" w:rsidRPr="00A42E63" w:rsidRDefault="0078103F" w:rsidP="00711A39">
      <w:pPr>
        <w:pStyle w:val="ConsPlusNormal"/>
        <w:numPr>
          <w:ilvl w:val="0"/>
          <w:numId w:val="7"/>
        </w:numPr>
        <w:tabs>
          <w:tab w:val="left" w:pos="1134"/>
        </w:tabs>
        <w:ind w:left="1134"/>
        <w:jc w:val="both"/>
        <w:rPr>
          <w:sz w:val="28"/>
          <w:szCs w:val="28"/>
        </w:rPr>
      </w:pPr>
      <w:r w:rsidRPr="00A42E63">
        <w:rPr>
          <w:sz w:val="28"/>
          <w:szCs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696DF956" w14:textId="5DAD2710" w:rsidR="0078103F" w:rsidRPr="00A42E63" w:rsidRDefault="0078103F" w:rsidP="00711A39">
      <w:pPr>
        <w:pStyle w:val="ConsPlusNormal"/>
        <w:numPr>
          <w:ilvl w:val="0"/>
          <w:numId w:val="7"/>
        </w:numPr>
        <w:tabs>
          <w:tab w:val="left" w:pos="1134"/>
        </w:tabs>
        <w:ind w:left="1134"/>
        <w:jc w:val="both"/>
        <w:rPr>
          <w:sz w:val="28"/>
          <w:szCs w:val="28"/>
        </w:rPr>
      </w:pPr>
      <w:r w:rsidRPr="00A42E63">
        <w:rPr>
          <w:sz w:val="28"/>
          <w:szCs w:val="28"/>
        </w:rPr>
        <w:t>смешанная обработка персональных данных.</w:t>
      </w:r>
    </w:p>
    <w:p w14:paraId="3B03530D" w14:textId="3129BEED" w:rsidR="0078103F" w:rsidRPr="00A42E63" w:rsidRDefault="0078103F" w:rsidP="00711A39">
      <w:pPr>
        <w:pStyle w:val="ConsPlusNormal"/>
        <w:tabs>
          <w:tab w:val="left" w:pos="1134"/>
        </w:tabs>
        <w:jc w:val="both"/>
        <w:rPr>
          <w:sz w:val="28"/>
          <w:szCs w:val="28"/>
        </w:rPr>
      </w:pPr>
      <w:r w:rsidRPr="00A42E63">
        <w:rPr>
          <w:sz w:val="28"/>
          <w:szCs w:val="28"/>
        </w:rPr>
        <w:t>5.2.</w:t>
      </w:r>
      <w:r w:rsidR="00711A39">
        <w:rPr>
          <w:sz w:val="28"/>
          <w:szCs w:val="28"/>
        </w:rPr>
        <w:tab/>
      </w:r>
      <w:r w:rsidRPr="00A42E63">
        <w:rPr>
          <w:sz w:val="28"/>
          <w:szCs w:val="28"/>
        </w:rPr>
        <w:t xml:space="preserve">Перечень действий, совершаемых Оператором с персональными данными Пользователя в целях, предусмотренных </w:t>
      </w:r>
      <w:hyperlink w:anchor="P49" w:tooltip="2.2. Персональные данные Пользователя Оператор обрабатывает в следующих целях:">
        <w:r w:rsidRPr="00A42E63">
          <w:rPr>
            <w:sz w:val="28"/>
            <w:szCs w:val="28"/>
          </w:rPr>
          <w:t>п. 2.2</w:t>
        </w:r>
      </w:hyperlink>
      <w:r w:rsidRPr="00A42E63">
        <w:rPr>
          <w:sz w:val="28"/>
          <w:szCs w:val="28"/>
        </w:rPr>
        <w:t xml:space="preserve"> Политики: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w:t>
      </w:r>
    </w:p>
    <w:p w14:paraId="0995E867" w14:textId="521933D9" w:rsidR="0078103F" w:rsidRPr="00A42E63" w:rsidRDefault="0078103F" w:rsidP="00711A39">
      <w:pPr>
        <w:pStyle w:val="ConsPlusNormal"/>
        <w:tabs>
          <w:tab w:val="left" w:pos="1134"/>
        </w:tabs>
        <w:jc w:val="both"/>
        <w:rPr>
          <w:sz w:val="28"/>
          <w:szCs w:val="28"/>
        </w:rPr>
      </w:pPr>
      <w:r w:rsidRPr="00A42E63">
        <w:rPr>
          <w:sz w:val="28"/>
          <w:szCs w:val="28"/>
        </w:rPr>
        <w:t>5.3.</w:t>
      </w:r>
      <w:r w:rsidR="00711A39">
        <w:rPr>
          <w:sz w:val="28"/>
          <w:szCs w:val="28"/>
        </w:rPr>
        <w:tab/>
      </w:r>
      <w:r w:rsidRPr="00A42E63">
        <w:rPr>
          <w:sz w:val="28"/>
          <w:szCs w:val="28"/>
        </w:rPr>
        <w:t xml:space="preserve">Обработка персональных данных осуществляется Оператором при условии получения согласия Пользователя (далее - Согласие), полученного в соответствии с требованиями Федерального </w:t>
      </w:r>
      <w:hyperlink r:id="rId29" w:tooltip="Федеральный закон от 27.07.2006 N 152-ФЗ (ред. от 24.06.2025) &quot;О персональных данных&quot; {КонсультантПлюс}">
        <w:r w:rsidRPr="00A42E63">
          <w:rPr>
            <w:sz w:val="28"/>
            <w:szCs w:val="28"/>
          </w:rPr>
          <w:t>закона</w:t>
        </w:r>
      </w:hyperlink>
      <w:r w:rsidRPr="00A42E63">
        <w:rPr>
          <w:sz w:val="28"/>
          <w:szCs w:val="28"/>
        </w:rPr>
        <w:t xml:space="preserve"> от 27.07.2006 </w:t>
      </w:r>
      <w:r w:rsidR="00D87760" w:rsidRPr="00A42E63">
        <w:rPr>
          <w:sz w:val="28"/>
          <w:szCs w:val="28"/>
        </w:rPr>
        <w:t>№</w:t>
      </w:r>
      <w:r w:rsidRPr="00A42E63">
        <w:rPr>
          <w:sz w:val="28"/>
          <w:szCs w:val="28"/>
        </w:rPr>
        <w:t xml:space="preserve"> 152-ФЗ </w:t>
      </w:r>
      <w:r w:rsidR="00D87760" w:rsidRPr="00A42E63">
        <w:rPr>
          <w:sz w:val="28"/>
          <w:szCs w:val="28"/>
        </w:rPr>
        <w:t>«</w:t>
      </w:r>
      <w:r w:rsidRPr="00A42E63">
        <w:rPr>
          <w:sz w:val="28"/>
          <w:szCs w:val="28"/>
        </w:rPr>
        <w:t>О персональных данных</w:t>
      </w:r>
      <w:r w:rsidR="00D87760" w:rsidRPr="00A42E63">
        <w:rPr>
          <w:sz w:val="28"/>
          <w:szCs w:val="28"/>
        </w:rPr>
        <w:t>»</w:t>
      </w:r>
      <w:r w:rsidRPr="00A42E63">
        <w:rPr>
          <w:sz w:val="28"/>
          <w:szCs w:val="28"/>
        </w:rPr>
        <w:t>, за исключением установленных законодательством Российской Федерации случаев, когда обработка персональных данных может осуществляться без такого Согласия.</w:t>
      </w:r>
    </w:p>
    <w:p w14:paraId="57016041" w14:textId="5502BDC6" w:rsidR="0078103F" w:rsidRPr="00A42E63" w:rsidRDefault="0078103F" w:rsidP="00711A39">
      <w:pPr>
        <w:pStyle w:val="ConsPlusNormal"/>
        <w:tabs>
          <w:tab w:val="left" w:pos="1134"/>
        </w:tabs>
        <w:jc w:val="both"/>
        <w:rPr>
          <w:sz w:val="28"/>
          <w:szCs w:val="28"/>
        </w:rPr>
      </w:pPr>
      <w:r w:rsidRPr="00A42E63">
        <w:rPr>
          <w:sz w:val="28"/>
          <w:szCs w:val="28"/>
        </w:rPr>
        <w:t>5.4.</w:t>
      </w:r>
      <w:r w:rsidR="00711A39">
        <w:rPr>
          <w:sz w:val="28"/>
          <w:szCs w:val="28"/>
        </w:rPr>
        <w:tab/>
      </w:r>
      <w:r w:rsidRPr="00A42E63">
        <w:rPr>
          <w:sz w:val="28"/>
          <w:szCs w:val="28"/>
        </w:rPr>
        <w:t>Пользователь принимает решение о предоставлении его персональных данных и дает Согласие свободно, своей волей и в своем интересе.</w:t>
      </w:r>
    </w:p>
    <w:p w14:paraId="6AD6773A" w14:textId="141DA9CE" w:rsidR="0078103F" w:rsidRPr="00A42E63" w:rsidRDefault="0078103F" w:rsidP="00711A39">
      <w:pPr>
        <w:pStyle w:val="ConsPlusNormal"/>
        <w:tabs>
          <w:tab w:val="left" w:pos="1134"/>
        </w:tabs>
        <w:jc w:val="both"/>
        <w:rPr>
          <w:sz w:val="28"/>
          <w:szCs w:val="28"/>
        </w:rPr>
      </w:pPr>
      <w:r w:rsidRPr="00A42E63">
        <w:rPr>
          <w:sz w:val="28"/>
          <w:szCs w:val="28"/>
        </w:rPr>
        <w:t>5.5.</w:t>
      </w:r>
      <w:r w:rsidR="00711A39">
        <w:rPr>
          <w:sz w:val="28"/>
          <w:szCs w:val="28"/>
        </w:rPr>
        <w:tab/>
      </w:r>
      <w:r w:rsidRPr="00A42E63">
        <w:rPr>
          <w:sz w:val="28"/>
          <w:szCs w:val="28"/>
        </w:rPr>
        <w:t xml:space="preserve">Срок обработки персональных данных определяется достижением </w:t>
      </w:r>
      <w:r w:rsidRPr="00A42E63">
        <w:rPr>
          <w:sz w:val="28"/>
          <w:szCs w:val="28"/>
        </w:rPr>
        <w:lastRenderedPageBreak/>
        <w:t>целей, для которых были собраны персональные данные, если иной срок не предусмотрен договором с Пользователем или действующим законодательством.</w:t>
      </w:r>
    </w:p>
    <w:p w14:paraId="40A8CF33" w14:textId="77777777" w:rsidR="0078103F" w:rsidRPr="00A42E63" w:rsidRDefault="0078103F" w:rsidP="00711A39">
      <w:pPr>
        <w:pStyle w:val="ConsPlusNormal"/>
        <w:tabs>
          <w:tab w:val="left" w:pos="1134"/>
        </w:tabs>
        <w:jc w:val="both"/>
        <w:rPr>
          <w:sz w:val="28"/>
          <w:szCs w:val="28"/>
        </w:rPr>
      </w:pPr>
      <w:r w:rsidRPr="00A42E63">
        <w:rPr>
          <w:sz w:val="28"/>
          <w:szCs w:val="28"/>
        </w:rPr>
        <w:t>Условием прекращения обработки персональных данных может являться достижение целей обработки персональных данных или утрата необходимости в достижении этих целей, истечение срока действия Согласия или отзыв Согласия Пользователем, а также выявление неправомерной обработки персональных данных.</w:t>
      </w:r>
    </w:p>
    <w:p w14:paraId="2721BD5B" w14:textId="3CD7E502" w:rsidR="0078103F" w:rsidRPr="00A42E63" w:rsidRDefault="0078103F" w:rsidP="00711A39">
      <w:pPr>
        <w:pStyle w:val="ConsPlusNormal"/>
        <w:tabs>
          <w:tab w:val="left" w:pos="1134"/>
        </w:tabs>
        <w:jc w:val="both"/>
        <w:rPr>
          <w:sz w:val="28"/>
          <w:szCs w:val="28"/>
        </w:rPr>
      </w:pPr>
      <w:r w:rsidRPr="00A42E63">
        <w:rPr>
          <w:sz w:val="28"/>
          <w:szCs w:val="28"/>
        </w:rPr>
        <w:t>5.6.</w:t>
      </w:r>
      <w:r w:rsidR="00711A39">
        <w:rPr>
          <w:sz w:val="28"/>
          <w:szCs w:val="28"/>
        </w:rPr>
        <w:tab/>
      </w:r>
      <w:r w:rsidRPr="00A42E63">
        <w:rPr>
          <w:sz w:val="28"/>
          <w:szCs w:val="28"/>
        </w:rPr>
        <w:t xml:space="preserve">Согласие может быть отозвано </w:t>
      </w:r>
      <w:r w:rsidR="00D87760" w:rsidRPr="00A42E63">
        <w:rPr>
          <w:sz w:val="28"/>
          <w:szCs w:val="28"/>
        </w:rPr>
        <w:t xml:space="preserve">путем направления </w:t>
      </w:r>
      <w:r w:rsidR="00F23A67" w:rsidRPr="00A42E63">
        <w:rPr>
          <w:sz w:val="28"/>
          <w:szCs w:val="28"/>
        </w:rPr>
        <w:t xml:space="preserve">письменного заявления в ООО «Орто-Инновации Москва» </w:t>
      </w:r>
      <w:r w:rsidR="00D87760" w:rsidRPr="00A42E63">
        <w:rPr>
          <w:sz w:val="28"/>
          <w:szCs w:val="28"/>
        </w:rPr>
        <w:t>на электронн</w:t>
      </w:r>
      <w:r w:rsidR="00F23A67" w:rsidRPr="00A42E63">
        <w:rPr>
          <w:sz w:val="28"/>
          <w:szCs w:val="28"/>
        </w:rPr>
        <w:t>ую</w:t>
      </w:r>
      <w:r w:rsidR="00D87760" w:rsidRPr="00A42E63">
        <w:rPr>
          <w:sz w:val="28"/>
          <w:szCs w:val="28"/>
        </w:rPr>
        <w:t xml:space="preserve"> почт</w:t>
      </w:r>
      <w:r w:rsidR="00F23A67" w:rsidRPr="00A42E63">
        <w:rPr>
          <w:sz w:val="28"/>
          <w:szCs w:val="28"/>
        </w:rPr>
        <w:t>у</w:t>
      </w:r>
      <w:r w:rsidR="00D87760" w:rsidRPr="00A42E63">
        <w:rPr>
          <w:sz w:val="28"/>
          <w:szCs w:val="28"/>
        </w:rPr>
        <w:t xml:space="preserve"> </w:t>
      </w:r>
      <w:hyperlink r:id="rId30" w:history="1">
        <w:r w:rsidR="00D87760" w:rsidRPr="00A42E63">
          <w:rPr>
            <w:rStyle w:val="a3"/>
            <w:color w:val="00AAAA"/>
            <w:sz w:val="28"/>
            <w:szCs w:val="28"/>
            <w:shd w:val="clear" w:color="auto" w:fill="FFFFFF"/>
          </w:rPr>
          <w:t>info@ortomsk.ru</w:t>
        </w:r>
      </w:hyperlink>
      <w:r w:rsidRPr="00A42E63">
        <w:rPr>
          <w:sz w:val="28"/>
          <w:szCs w:val="28"/>
        </w:rPr>
        <w:t>.</w:t>
      </w:r>
      <w:r w:rsidR="00D87760" w:rsidRPr="00A42E63">
        <w:rPr>
          <w:sz w:val="28"/>
          <w:szCs w:val="28"/>
        </w:rPr>
        <w:t xml:space="preserve"> </w:t>
      </w:r>
    </w:p>
    <w:p w14:paraId="546A2021" w14:textId="642489BF" w:rsidR="0078103F" w:rsidRPr="00A42E63" w:rsidRDefault="0078103F" w:rsidP="00711A39">
      <w:pPr>
        <w:pStyle w:val="ConsPlusNormal"/>
        <w:tabs>
          <w:tab w:val="left" w:pos="1134"/>
        </w:tabs>
        <w:jc w:val="both"/>
        <w:rPr>
          <w:sz w:val="28"/>
          <w:szCs w:val="28"/>
        </w:rPr>
      </w:pPr>
      <w:r w:rsidRPr="00A42E63">
        <w:rPr>
          <w:sz w:val="28"/>
          <w:szCs w:val="28"/>
        </w:rPr>
        <w:t>5.7.</w:t>
      </w:r>
      <w:r w:rsidR="00711A39">
        <w:rPr>
          <w:sz w:val="28"/>
          <w:szCs w:val="28"/>
        </w:rPr>
        <w:tab/>
      </w:r>
      <w:r w:rsidRPr="00A42E63">
        <w:rPr>
          <w:sz w:val="28"/>
          <w:szCs w:val="28"/>
        </w:rPr>
        <w:t xml:space="preserve">Оператор осуществляет распространение персональных данных, разрешенных Пользователем для распространения, то есть производит действия, направленные на их раскрытие неопределенному кругу лиц, с соблюдением требований, запретов и условий, установленных </w:t>
      </w:r>
      <w:hyperlink r:id="rId31" w:tooltip="Федеральный закон от 27.07.2006 N 152-ФЗ (ред. от 24.06.2025) &quot;О персональных данных&quot; {КонсультантПлюс}">
        <w:r w:rsidRPr="00A42E63">
          <w:rPr>
            <w:sz w:val="28"/>
            <w:szCs w:val="28"/>
          </w:rPr>
          <w:t>ч. 9 ст. 9</w:t>
        </w:r>
      </w:hyperlink>
      <w:r w:rsidRPr="00A42E63">
        <w:rPr>
          <w:sz w:val="28"/>
          <w:szCs w:val="28"/>
        </w:rPr>
        <w:t xml:space="preserve">, </w:t>
      </w:r>
      <w:hyperlink r:id="rId32" w:tooltip="Федеральный закон от 27.07.2006 N 152-ФЗ (ред. от 24.06.2025) &quot;О персональных данных&quot; {КонсультантПлюс}">
        <w:r w:rsidRPr="00A42E63">
          <w:rPr>
            <w:sz w:val="28"/>
            <w:szCs w:val="28"/>
          </w:rPr>
          <w:t>ст. 10.1</w:t>
        </w:r>
      </w:hyperlink>
      <w:r w:rsidRPr="00A42E63">
        <w:rPr>
          <w:sz w:val="28"/>
          <w:szCs w:val="28"/>
        </w:rPr>
        <w:t xml:space="preserve"> Федерального закона от 27.07.2006 </w:t>
      </w:r>
      <w:r w:rsidR="00D87760" w:rsidRPr="00A42E63">
        <w:rPr>
          <w:sz w:val="28"/>
          <w:szCs w:val="28"/>
        </w:rPr>
        <w:t xml:space="preserve">№ </w:t>
      </w:r>
      <w:r w:rsidRPr="00A42E63">
        <w:rPr>
          <w:sz w:val="28"/>
          <w:szCs w:val="28"/>
        </w:rPr>
        <w:t xml:space="preserve">152-ФЗ </w:t>
      </w:r>
      <w:r w:rsidR="00D87760" w:rsidRPr="00A42E63">
        <w:rPr>
          <w:sz w:val="28"/>
          <w:szCs w:val="28"/>
        </w:rPr>
        <w:t>«</w:t>
      </w:r>
      <w:r w:rsidRPr="00A42E63">
        <w:rPr>
          <w:sz w:val="28"/>
          <w:szCs w:val="28"/>
        </w:rPr>
        <w:t>О персональных данных</w:t>
      </w:r>
      <w:r w:rsidR="00D87760" w:rsidRPr="00A42E63">
        <w:rPr>
          <w:sz w:val="28"/>
          <w:szCs w:val="28"/>
        </w:rPr>
        <w:t>»</w:t>
      </w:r>
      <w:r w:rsidRPr="00A42E63">
        <w:rPr>
          <w:sz w:val="28"/>
          <w:szCs w:val="28"/>
        </w:rPr>
        <w:t xml:space="preserve">. Не допускается раскрытие третьим лицам и распространение персональных данных без согласия Пользователя, если иное не предусмотрено федеральным законом. Согласие на обработку персональных данных, разрешенных Пользователем для распространения, оформляется отдельно от иных согласий Пользователя на обработку его персональных данных с учетом </w:t>
      </w:r>
      <w:hyperlink r:id="rId33" w:tooltip="Приказ Роскомнадзора от 24.02.2021 N 18 &quot;Об утверждении требований к содержанию согласия на обработку персональных данных, разрешенных субъектом персональных данных для распространения&quot; (Зарегистрировано в Минюсте России 21.04.2021 N 63204) {КонсультантПлюс}">
        <w:r w:rsidRPr="00A42E63">
          <w:rPr>
            <w:sz w:val="28"/>
            <w:szCs w:val="28"/>
          </w:rPr>
          <w:t>Требований</w:t>
        </w:r>
      </w:hyperlink>
      <w:r w:rsidRPr="00A42E63">
        <w:rPr>
          <w:sz w:val="28"/>
          <w:szCs w:val="28"/>
        </w:rPr>
        <w:t xml:space="preserve"> к содержанию согласия на обработку персональных данных, разрешенных субъектом персональных данных для распространения, утвержденных Приказом Роскомнадзора от 24.02.2021 </w:t>
      </w:r>
      <w:r w:rsidR="002C03C4" w:rsidRPr="00A42E63">
        <w:rPr>
          <w:sz w:val="28"/>
          <w:szCs w:val="28"/>
        </w:rPr>
        <w:t>№</w:t>
      </w:r>
      <w:r w:rsidRPr="00A42E63">
        <w:rPr>
          <w:sz w:val="28"/>
          <w:szCs w:val="28"/>
        </w:rPr>
        <w:t xml:space="preserve"> 18.</w:t>
      </w:r>
    </w:p>
    <w:p w14:paraId="065F6430" w14:textId="752CE37E" w:rsidR="0078103F" w:rsidRPr="00A42E63" w:rsidRDefault="0078103F" w:rsidP="00711A39">
      <w:pPr>
        <w:pStyle w:val="ConsPlusNormal"/>
        <w:tabs>
          <w:tab w:val="left" w:pos="1134"/>
        </w:tabs>
        <w:jc w:val="both"/>
        <w:rPr>
          <w:sz w:val="28"/>
          <w:szCs w:val="28"/>
        </w:rPr>
      </w:pPr>
      <w:r w:rsidRPr="00A42E63">
        <w:rPr>
          <w:sz w:val="28"/>
          <w:szCs w:val="28"/>
        </w:rPr>
        <w:t>5.8.</w:t>
      </w:r>
      <w:r w:rsidR="00711A39">
        <w:rPr>
          <w:sz w:val="28"/>
          <w:szCs w:val="28"/>
        </w:rPr>
        <w:tab/>
      </w:r>
      <w:r w:rsidRPr="00A42E63">
        <w:rPr>
          <w:sz w:val="28"/>
          <w:szCs w:val="28"/>
        </w:rPr>
        <w:t>Оператор при обработке персональных данных принимает или обеспечивает принятие необходимых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149342E2" w14:textId="66F49EB1" w:rsidR="0078103F" w:rsidRPr="00A42E63" w:rsidRDefault="0078103F" w:rsidP="00711A39">
      <w:pPr>
        <w:pStyle w:val="ConsPlusNormal"/>
        <w:tabs>
          <w:tab w:val="left" w:pos="1134"/>
        </w:tabs>
        <w:jc w:val="both"/>
        <w:rPr>
          <w:sz w:val="28"/>
          <w:szCs w:val="28"/>
        </w:rPr>
      </w:pPr>
      <w:r w:rsidRPr="00A42E63">
        <w:rPr>
          <w:sz w:val="28"/>
          <w:szCs w:val="28"/>
        </w:rPr>
        <w:t>5.9.</w:t>
      </w:r>
      <w:r w:rsidR="00711A39">
        <w:rPr>
          <w:sz w:val="28"/>
          <w:szCs w:val="28"/>
        </w:rPr>
        <w:tab/>
      </w:r>
      <w:r w:rsidRPr="00A42E63">
        <w:rPr>
          <w:sz w:val="28"/>
          <w:szCs w:val="28"/>
        </w:rPr>
        <w:t xml:space="preserve">Хранение персональных данных осуществляется в форме, позволяющей определить Пользователя, в течение срока не дольше, чем этого требуют цели обработки персональных данных, кроме случаев, когда срок хранения персональных данных установлен федеральным законом, договором, стороной которого, выгодоприобретателем или </w:t>
      </w:r>
      <w:r w:rsidR="00F115F8" w:rsidRPr="00A42E63">
        <w:rPr>
          <w:sz w:val="28"/>
          <w:szCs w:val="28"/>
        </w:rPr>
        <w:t>поручителем,</w:t>
      </w:r>
      <w:r w:rsidRPr="00A42E63">
        <w:rPr>
          <w:sz w:val="28"/>
          <w:szCs w:val="28"/>
        </w:rPr>
        <w:t xml:space="preserve"> по которому является Пользователь.</w:t>
      </w:r>
    </w:p>
    <w:p w14:paraId="019C0210" w14:textId="1C66D7A6" w:rsidR="0078103F" w:rsidRPr="00A42E63" w:rsidRDefault="0078103F" w:rsidP="00711A39">
      <w:pPr>
        <w:pStyle w:val="ConsPlusNormal"/>
        <w:tabs>
          <w:tab w:val="left" w:pos="1134"/>
        </w:tabs>
        <w:jc w:val="both"/>
        <w:rPr>
          <w:sz w:val="28"/>
          <w:szCs w:val="28"/>
        </w:rPr>
      </w:pPr>
      <w:r w:rsidRPr="00A42E63">
        <w:rPr>
          <w:sz w:val="28"/>
          <w:szCs w:val="28"/>
        </w:rPr>
        <w:t>5.10.</w:t>
      </w:r>
      <w:r w:rsidR="00711A39">
        <w:rPr>
          <w:sz w:val="28"/>
          <w:szCs w:val="28"/>
        </w:rPr>
        <w:tab/>
      </w:r>
      <w:r w:rsidRPr="00A42E63">
        <w:rPr>
          <w:sz w:val="28"/>
          <w:szCs w:val="28"/>
        </w:rPr>
        <w:t xml:space="preserve">При обработке персональных данных Оператор соблюдает требования </w:t>
      </w:r>
      <w:hyperlink r:id="rId34" w:tooltip="Федеральный закон от 27.07.2006 N 152-ФЗ (ред. от 24.06.2025) &quot;О персональных данных&quot; {КонсультантПлюс}">
        <w:r w:rsidRPr="00A42E63">
          <w:rPr>
            <w:sz w:val="28"/>
            <w:szCs w:val="28"/>
          </w:rPr>
          <w:t>ст. 18</w:t>
        </w:r>
      </w:hyperlink>
      <w:r w:rsidRPr="00A42E63">
        <w:rPr>
          <w:sz w:val="28"/>
          <w:szCs w:val="28"/>
        </w:rPr>
        <w:t xml:space="preserve"> Федерального закона от 27.07.2006 </w:t>
      </w:r>
      <w:r w:rsidR="002C03C4" w:rsidRPr="00A42E63">
        <w:rPr>
          <w:sz w:val="28"/>
          <w:szCs w:val="28"/>
        </w:rPr>
        <w:t>№</w:t>
      </w:r>
      <w:r w:rsidRPr="00A42E63">
        <w:rPr>
          <w:sz w:val="28"/>
          <w:szCs w:val="28"/>
        </w:rPr>
        <w:t xml:space="preserve"> 152-ФЗ </w:t>
      </w:r>
      <w:r w:rsidR="002C03C4" w:rsidRPr="00A42E63">
        <w:rPr>
          <w:sz w:val="28"/>
          <w:szCs w:val="28"/>
        </w:rPr>
        <w:t>«</w:t>
      </w:r>
      <w:r w:rsidRPr="00A42E63">
        <w:rPr>
          <w:sz w:val="28"/>
          <w:szCs w:val="28"/>
        </w:rPr>
        <w:t>О персональных данных</w:t>
      </w:r>
      <w:r w:rsidR="002C03C4" w:rsidRPr="00A42E63">
        <w:rPr>
          <w:sz w:val="28"/>
          <w:szCs w:val="28"/>
        </w:rPr>
        <w:t>»</w:t>
      </w:r>
      <w:r w:rsidRPr="00A42E63">
        <w:rPr>
          <w:sz w:val="28"/>
          <w:szCs w:val="28"/>
        </w:rPr>
        <w:t>.</w:t>
      </w:r>
    </w:p>
    <w:p w14:paraId="5907D349" w14:textId="2F958F63" w:rsidR="0078103F" w:rsidRPr="00A42E63" w:rsidRDefault="0078103F" w:rsidP="00711A39">
      <w:pPr>
        <w:pStyle w:val="ConsPlusNormal"/>
        <w:tabs>
          <w:tab w:val="left" w:pos="1134"/>
        </w:tabs>
        <w:jc w:val="both"/>
        <w:rPr>
          <w:sz w:val="28"/>
          <w:szCs w:val="28"/>
        </w:rPr>
      </w:pPr>
      <w:r w:rsidRPr="00A42E63">
        <w:rPr>
          <w:sz w:val="28"/>
          <w:szCs w:val="28"/>
        </w:rPr>
        <w:t>5.11.</w:t>
      </w:r>
      <w:r w:rsidR="00711A39">
        <w:rPr>
          <w:sz w:val="28"/>
          <w:szCs w:val="28"/>
        </w:rPr>
        <w:tab/>
      </w:r>
      <w:r w:rsidRPr="00A42E63">
        <w:rPr>
          <w:sz w:val="28"/>
          <w:szCs w:val="28"/>
        </w:rPr>
        <w:t>Оператор при обработке персональных данных обязуется соблюдать конфиденциальность персональных данных.</w:t>
      </w:r>
    </w:p>
    <w:p w14:paraId="1C418F8F" w14:textId="07B8F013" w:rsidR="0078103F" w:rsidRPr="00A42E63" w:rsidRDefault="0078103F" w:rsidP="00711A39">
      <w:pPr>
        <w:pStyle w:val="ConsPlusNormal"/>
        <w:tabs>
          <w:tab w:val="left" w:pos="1134"/>
        </w:tabs>
        <w:jc w:val="both"/>
        <w:rPr>
          <w:sz w:val="28"/>
          <w:szCs w:val="28"/>
        </w:rPr>
      </w:pPr>
      <w:r w:rsidRPr="00A42E63">
        <w:rPr>
          <w:sz w:val="28"/>
          <w:szCs w:val="28"/>
        </w:rPr>
        <w:t>5.12.</w:t>
      </w:r>
      <w:r w:rsidR="00711A39">
        <w:rPr>
          <w:sz w:val="28"/>
          <w:szCs w:val="28"/>
        </w:rPr>
        <w:tab/>
      </w:r>
      <w:r w:rsidRPr="00A42E63">
        <w:rPr>
          <w:sz w:val="28"/>
          <w:szCs w:val="28"/>
        </w:rPr>
        <w:t>Трансграничная передача персональных данных Оператором не осуществляется.</w:t>
      </w:r>
    </w:p>
    <w:p w14:paraId="1A2D1F71" w14:textId="65ABE0E7" w:rsidR="0078103F" w:rsidRPr="00A42E63" w:rsidRDefault="0078103F" w:rsidP="00711A39">
      <w:pPr>
        <w:pStyle w:val="ConsPlusNormal"/>
        <w:tabs>
          <w:tab w:val="left" w:pos="1134"/>
        </w:tabs>
        <w:jc w:val="both"/>
        <w:rPr>
          <w:sz w:val="28"/>
          <w:szCs w:val="28"/>
        </w:rPr>
      </w:pPr>
      <w:r w:rsidRPr="00A42E63">
        <w:rPr>
          <w:sz w:val="28"/>
          <w:szCs w:val="28"/>
        </w:rPr>
        <w:t>5.13.</w:t>
      </w:r>
      <w:r w:rsidR="00711A39">
        <w:rPr>
          <w:sz w:val="28"/>
          <w:szCs w:val="28"/>
        </w:rPr>
        <w:tab/>
      </w:r>
      <w:r w:rsidRPr="00A42E63">
        <w:rPr>
          <w:sz w:val="28"/>
          <w:szCs w:val="28"/>
        </w:rPr>
        <w:t xml:space="preserve">В случае неправомерной или случайной передачи (предоставления, </w:t>
      </w:r>
      <w:r w:rsidRPr="00A42E63">
        <w:rPr>
          <w:sz w:val="28"/>
          <w:szCs w:val="28"/>
        </w:rPr>
        <w:lastRenderedPageBreak/>
        <w:t xml:space="preserve">распространения, доступа) персональных данных Оператор информирует Пользователя об этом в течение </w:t>
      </w:r>
      <w:r w:rsidR="00F23A67" w:rsidRPr="00A42E63">
        <w:rPr>
          <w:sz w:val="28"/>
          <w:szCs w:val="28"/>
        </w:rPr>
        <w:t>двадцати четырех</w:t>
      </w:r>
      <w:r w:rsidR="002C03C4" w:rsidRPr="00A42E63">
        <w:rPr>
          <w:sz w:val="28"/>
          <w:szCs w:val="28"/>
        </w:rPr>
        <w:t xml:space="preserve"> часов</w:t>
      </w:r>
      <w:r w:rsidRPr="00A42E63">
        <w:rPr>
          <w:sz w:val="28"/>
          <w:szCs w:val="28"/>
        </w:rPr>
        <w:t>.</w:t>
      </w:r>
    </w:p>
    <w:p w14:paraId="501BF842" w14:textId="62BAB8BD" w:rsidR="0078103F" w:rsidRPr="00A42E63" w:rsidRDefault="0078103F" w:rsidP="00711A39">
      <w:pPr>
        <w:pStyle w:val="ConsPlusNormal"/>
        <w:tabs>
          <w:tab w:val="left" w:pos="1134"/>
        </w:tabs>
        <w:jc w:val="both"/>
        <w:rPr>
          <w:sz w:val="28"/>
          <w:szCs w:val="28"/>
        </w:rPr>
      </w:pPr>
      <w:r w:rsidRPr="00A42E63">
        <w:rPr>
          <w:sz w:val="28"/>
          <w:szCs w:val="28"/>
        </w:rPr>
        <w:t>5.14.</w:t>
      </w:r>
      <w:r w:rsidR="00711A39">
        <w:rPr>
          <w:sz w:val="28"/>
          <w:szCs w:val="28"/>
        </w:rPr>
        <w:tab/>
      </w:r>
      <w:r w:rsidRPr="00A42E63">
        <w:rPr>
          <w:sz w:val="28"/>
          <w:szCs w:val="28"/>
        </w:rPr>
        <w:t>Оператор совместно с Пользователем принимает все необходимые меры по предотвращению убытков или иных отрицательных последствий, вызванных неправомерной или случайной передачей (предоставлением, распространением, доступом) персональных данных Пользователя.</w:t>
      </w:r>
    </w:p>
    <w:p w14:paraId="5C0FDD62" w14:textId="77777777" w:rsidR="0078103F" w:rsidRPr="00A42E63" w:rsidRDefault="0078103F" w:rsidP="000C7013">
      <w:pPr>
        <w:pStyle w:val="ConsPlusNormal"/>
        <w:jc w:val="both"/>
        <w:rPr>
          <w:sz w:val="28"/>
          <w:szCs w:val="28"/>
        </w:rPr>
      </w:pPr>
    </w:p>
    <w:p w14:paraId="67ACD789" w14:textId="42560350" w:rsidR="0078103F" w:rsidRPr="00711A39" w:rsidRDefault="0078103F" w:rsidP="000C7013">
      <w:pPr>
        <w:pStyle w:val="ConsPlusNormal"/>
        <w:jc w:val="center"/>
        <w:outlineLvl w:val="0"/>
        <w:rPr>
          <w:b/>
          <w:bCs/>
          <w:sz w:val="28"/>
          <w:szCs w:val="28"/>
        </w:rPr>
      </w:pPr>
      <w:r w:rsidRPr="00711A39">
        <w:rPr>
          <w:b/>
          <w:bCs/>
          <w:sz w:val="28"/>
          <w:szCs w:val="28"/>
        </w:rPr>
        <w:t>6</w:t>
      </w:r>
      <w:r w:rsidR="00711A39" w:rsidRPr="00711A39">
        <w:rPr>
          <w:b/>
          <w:bCs/>
          <w:sz w:val="28"/>
          <w:szCs w:val="28"/>
        </w:rPr>
        <w:t>.</w:t>
      </w:r>
      <w:r w:rsidR="00711A39">
        <w:rPr>
          <w:b/>
          <w:bCs/>
          <w:sz w:val="28"/>
          <w:szCs w:val="28"/>
        </w:rPr>
        <w:tab/>
      </w:r>
      <w:r w:rsidR="00711A39" w:rsidRPr="00711A39">
        <w:rPr>
          <w:b/>
          <w:bCs/>
          <w:sz w:val="28"/>
          <w:szCs w:val="28"/>
        </w:rPr>
        <w:t>Блокирование, уточнение и уничтожение персональных данных.</w:t>
      </w:r>
    </w:p>
    <w:p w14:paraId="55E65529" w14:textId="0EA24293" w:rsidR="0078103F" w:rsidRPr="00F115F8" w:rsidRDefault="00711A39" w:rsidP="00F115F8">
      <w:pPr>
        <w:pStyle w:val="ConsPlusNormal"/>
        <w:jc w:val="center"/>
        <w:rPr>
          <w:b/>
          <w:bCs/>
          <w:sz w:val="28"/>
          <w:szCs w:val="28"/>
        </w:rPr>
      </w:pPr>
      <w:r w:rsidRPr="00711A39">
        <w:rPr>
          <w:b/>
          <w:bCs/>
          <w:sz w:val="28"/>
          <w:szCs w:val="28"/>
        </w:rPr>
        <w:t>Ответы на запросы пользователей на доступ к персональным данным</w:t>
      </w:r>
    </w:p>
    <w:p w14:paraId="005DEDAD" w14:textId="78398BBF" w:rsidR="0078103F" w:rsidRPr="00A42E63" w:rsidRDefault="0078103F" w:rsidP="00711A39">
      <w:pPr>
        <w:pStyle w:val="ConsPlusNormal"/>
        <w:tabs>
          <w:tab w:val="left" w:pos="1134"/>
        </w:tabs>
        <w:jc w:val="both"/>
        <w:rPr>
          <w:sz w:val="28"/>
          <w:szCs w:val="28"/>
        </w:rPr>
      </w:pPr>
      <w:r w:rsidRPr="00A42E63">
        <w:rPr>
          <w:sz w:val="28"/>
          <w:szCs w:val="28"/>
        </w:rPr>
        <w:t>6.1.</w:t>
      </w:r>
      <w:r w:rsidR="00711A39">
        <w:rPr>
          <w:sz w:val="28"/>
          <w:szCs w:val="28"/>
        </w:rPr>
        <w:tab/>
      </w:r>
      <w:r w:rsidRPr="00A42E63">
        <w:rPr>
          <w:sz w:val="28"/>
          <w:szCs w:val="28"/>
        </w:rPr>
        <w:t>В случае выявления неправомерной обработки персональных данных при обращении Пользователя (его представителя) либо по запросу Пользователя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соответствующему Пользователю, или обеспечивает их блокирование с момента такого обращения или получения указанного запроса Пользователя на период проверки.</w:t>
      </w:r>
    </w:p>
    <w:p w14:paraId="2E73A8EA" w14:textId="10E3FF7E" w:rsidR="0078103F" w:rsidRPr="00A42E63" w:rsidRDefault="00711A39" w:rsidP="00711A39">
      <w:pPr>
        <w:pStyle w:val="ConsPlusNormal"/>
        <w:tabs>
          <w:tab w:val="left" w:pos="1134"/>
        </w:tabs>
        <w:jc w:val="both"/>
        <w:rPr>
          <w:sz w:val="28"/>
          <w:szCs w:val="28"/>
        </w:rPr>
      </w:pPr>
      <w:r>
        <w:rPr>
          <w:sz w:val="28"/>
          <w:szCs w:val="28"/>
        </w:rPr>
        <w:tab/>
      </w:r>
      <w:r w:rsidR="0078103F" w:rsidRPr="00A42E63">
        <w:rPr>
          <w:sz w:val="28"/>
          <w:szCs w:val="28"/>
        </w:rPr>
        <w:t>В случае выявления неточных персональных данных при обращении Пользователя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Пользователю, или обеспечивает их блокирование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Пользователя или третьих лиц.</w:t>
      </w:r>
    </w:p>
    <w:p w14:paraId="2623F326" w14:textId="3CDD1646" w:rsidR="0078103F" w:rsidRPr="00A42E63" w:rsidRDefault="0078103F" w:rsidP="00711A39">
      <w:pPr>
        <w:pStyle w:val="ConsPlusNormal"/>
        <w:tabs>
          <w:tab w:val="left" w:pos="1134"/>
        </w:tabs>
        <w:jc w:val="both"/>
        <w:rPr>
          <w:sz w:val="28"/>
          <w:szCs w:val="28"/>
        </w:rPr>
      </w:pPr>
      <w:r w:rsidRPr="00A42E63">
        <w:rPr>
          <w:sz w:val="28"/>
          <w:szCs w:val="28"/>
        </w:rPr>
        <w:t>6.2.</w:t>
      </w:r>
      <w:r w:rsidR="00711A39">
        <w:rPr>
          <w:sz w:val="28"/>
          <w:szCs w:val="28"/>
        </w:rPr>
        <w:tab/>
      </w:r>
      <w:r w:rsidRPr="00A42E63">
        <w:rPr>
          <w:sz w:val="28"/>
          <w:szCs w:val="28"/>
        </w:rPr>
        <w:t>В случае подтверждения факта неточности персональных данных Оператор на основании сведений, представленных Пользователем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в течение семи рабочих дней со дня представления таких сведений.</w:t>
      </w:r>
    </w:p>
    <w:p w14:paraId="4C33CE5F" w14:textId="6DDDA890" w:rsidR="0078103F" w:rsidRPr="00A42E63" w:rsidRDefault="0078103F" w:rsidP="00711A39">
      <w:pPr>
        <w:pStyle w:val="ConsPlusNormal"/>
        <w:tabs>
          <w:tab w:val="left" w:pos="1134"/>
        </w:tabs>
        <w:jc w:val="both"/>
        <w:rPr>
          <w:sz w:val="28"/>
          <w:szCs w:val="28"/>
        </w:rPr>
      </w:pPr>
      <w:r w:rsidRPr="00A42E63">
        <w:rPr>
          <w:sz w:val="28"/>
          <w:szCs w:val="28"/>
        </w:rPr>
        <w:t>6.3.</w:t>
      </w:r>
      <w:r w:rsidR="00711A39">
        <w:rPr>
          <w:sz w:val="28"/>
          <w:szCs w:val="28"/>
        </w:rPr>
        <w:tab/>
      </w:r>
      <w:r w:rsidRPr="00A42E63">
        <w:rPr>
          <w:sz w:val="28"/>
          <w:szCs w:val="28"/>
        </w:rPr>
        <w:t>В случае выявления неправомерной обработки персональных данных Оператор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а в случае, если обеспечить правомерность обработки персональных данных невозможно,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w:t>
      </w:r>
    </w:p>
    <w:p w14:paraId="7A80FCFB" w14:textId="54E511E0" w:rsidR="0078103F" w:rsidRPr="00A42E63" w:rsidRDefault="0078103F" w:rsidP="00711A39">
      <w:pPr>
        <w:pStyle w:val="ConsPlusNormal"/>
        <w:tabs>
          <w:tab w:val="left" w:pos="1134"/>
        </w:tabs>
        <w:jc w:val="both"/>
        <w:rPr>
          <w:sz w:val="28"/>
          <w:szCs w:val="28"/>
        </w:rPr>
      </w:pPr>
      <w:r w:rsidRPr="00A42E63">
        <w:rPr>
          <w:sz w:val="28"/>
          <w:szCs w:val="28"/>
        </w:rPr>
        <w:t>6.4.</w:t>
      </w:r>
      <w:r w:rsidR="00711A39">
        <w:rPr>
          <w:sz w:val="28"/>
          <w:szCs w:val="28"/>
        </w:rPr>
        <w:tab/>
      </w:r>
      <w:r w:rsidRPr="00A42E63">
        <w:rPr>
          <w:sz w:val="28"/>
          <w:szCs w:val="28"/>
        </w:rPr>
        <w:t xml:space="preserve">В случае достижения цели обработки персональных данных Оператор уничтожает персональные данные или обеспечивает их уничтожение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w:t>
      </w:r>
      <w:r w:rsidRPr="00A42E63">
        <w:rPr>
          <w:sz w:val="28"/>
          <w:szCs w:val="28"/>
        </w:rPr>
        <w:lastRenderedPageBreak/>
        <w:t xml:space="preserve">является Пользователь, иным соглашением между Оператором и Пользователем либо если Оператор не вправе осуществлять обработку персональных данных без согласия Пользователя на основаниях, предусмотренных Федеральным </w:t>
      </w:r>
      <w:hyperlink r:id="rId35" w:tooltip="Федеральный закон от 27.07.2006 N 152-ФЗ (ред. от 24.06.2025) &quot;О персональных данных&quot; {КонсультантПлюс}">
        <w:r w:rsidRPr="00A42E63">
          <w:rPr>
            <w:sz w:val="28"/>
            <w:szCs w:val="28"/>
          </w:rPr>
          <w:t>законом</w:t>
        </w:r>
      </w:hyperlink>
      <w:r w:rsidRPr="00A42E63">
        <w:rPr>
          <w:sz w:val="28"/>
          <w:szCs w:val="28"/>
        </w:rPr>
        <w:t xml:space="preserve"> от 27.07.2006 </w:t>
      </w:r>
      <w:r w:rsidR="005F2C4B" w:rsidRPr="00A42E63">
        <w:rPr>
          <w:sz w:val="28"/>
          <w:szCs w:val="28"/>
        </w:rPr>
        <w:t>№</w:t>
      </w:r>
      <w:r w:rsidRPr="00A42E63">
        <w:rPr>
          <w:sz w:val="28"/>
          <w:szCs w:val="28"/>
        </w:rPr>
        <w:t xml:space="preserve"> 152-ФЗ </w:t>
      </w:r>
      <w:r w:rsidR="005F2C4B" w:rsidRPr="00A42E63">
        <w:rPr>
          <w:sz w:val="28"/>
          <w:szCs w:val="28"/>
        </w:rPr>
        <w:t>«</w:t>
      </w:r>
      <w:r w:rsidRPr="00A42E63">
        <w:rPr>
          <w:sz w:val="28"/>
          <w:szCs w:val="28"/>
        </w:rPr>
        <w:t>О персональных данных</w:t>
      </w:r>
      <w:r w:rsidR="005F2C4B" w:rsidRPr="00A42E63">
        <w:rPr>
          <w:sz w:val="28"/>
          <w:szCs w:val="28"/>
        </w:rPr>
        <w:t>»</w:t>
      </w:r>
      <w:r w:rsidRPr="00A42E63">
        <w:rPr>
          <w:sz w:val="28"/>
          <w:szCs w:val="28"/>
        </w:rPr>
        <w:t xml:space="preserve"> или другими федеральными законами.</w:t>
      </w:r>
    </w:p>
    <w:p w14:paraId="41762DA8" w14:textId="532448B0" w:rsidR="0078103F" w:rsidRPr="00A42E63" w:rsidRDefault="0078103F" w:rsidP="00711A39">
      <w:pPr>
        <w:pStyle w:val="ConsPlusNormal"/>
        <w:tabs>
          <w:tab w:val="left" w:pos="1134"/>
        </w:tabs>
        <w:jc w:val="both"/>
        <w:rPr>
          <w:sz w:val="28"/>
          <w:szCs w:val="28"/>
        </w:rPr>
      </w:pPr>
      <w:r w:rsidRPr="00A42E63">
        <w:rPr>
          <w:sz w:val="28"/>
          <w:szCs w:val="28"/>
        </w:rPr>
        <w:t>6.5.</w:t>
      </w:r>
      <w:r w:rsidR="00711A39">
        <w:rPr>
          <w:sz w:val="28"/>
          <w:szCs w:val="28"/>
        </w:rPr>
        <w:tab/>
      </w:r>
      <w:r w:rsidRPr="00A42E63">
        <w:rPr>
          <w:sz w:val="28"/>
          <w:szCs w:val="28"/>
        </w:rPr>
        <w:t xml:space="preserve">В случае отзыва Пользователем согласия на обработку его персональных данных и в случае, если сохранение персональных данных более не требуется для целей обработки персональных данных, Оператор уничтожает персональные данные или обеспечивает их уничтожение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Пользователь, иным соглашением между Оператором и Пользователем либо если Оператор не вправе осуществлять обработку персональных данных без согласия Пользователя на основаниях, предусмотренных Федеральным </w:t>
      </w:r>
      <w:hyperlink r:id="rId36" w:tooltip="Федеральный закон от 27.07.2006 N 152-ФЗ (ред. от 24.06.2025) &quot;О персональных данных&quot; {КонсультантПлюс}">
        <w:r w:rsidRPr="00A42E63">
          <w:rPr>
            <w:sz w:val="28"/>
            <w:szCs w:val="28"/>
          </w:rPr>
          <w:t>законом</w:t>
        </w:r>
      </w:hyperlink>
      <w:r w:rsidRPr="00A42E63">
        <w:rPr>
          <w:sz w:val="28"/>
          <w:szCs w:val="28"/>
        </w:rPr>
        <w:t xml:space="preserve"> от 27.07.2006 </w:t>
      </w:r>
      <w:r w:rsidR="005F2C4B" w:rsidRPr="00A42E63">
        <w:rPr>
          <w:sz w:val="28"/>
          <w:szCs w:val="28"/>
        </w:rPr>
        <w:t>№</w:t>
      </w:r>
      <w:r w:rsidRPr="00A42E63">
        <w:rPr>
          <w:sz w:val="28"/>
          <w:szCs w:val="28"/>
        </w:rPr>
        <w:t xml:space="preserve"> 152-ФЗ </w:t>
      </w:r>
      <w:r w:rsidR="005F2C4B" w:rsidRPr="00A42E63">
        <w:rPr>
          <w:sz w:val="28"/>
          <w:szCs w:val="28"/>
        </w:rPr>
        <w:t>«</w:t>
      </w:r>
      <w:r w:rsidRPr="00A42E63">
        <w:rPr>
          <w:sz w:val="28"/>
          <w:szCs w:val="28"/>
        </w:rPr>
        <w:t>О персональных данных</w:t>
      </w:r>
      <w:r w:rsidR="005F2C4B" w:rsidRPr="00A42E63">
        <w:rPr>
          <w:sz w:val="28"/>
          <w:szCs w:val="28"/>
        </w:rPr>
        <w:t>»</w:t>
      </w:r>
      <w:r w:rsidRPr="00A42E63">
        <w:rPr>
          <w:sz w:val="28"/>
          <w:szCs w:val="28"/>
        </w:rPr>
        <w:t xml:space="preserve"> или другими федеральными законами.</w:t>
      </w:r>
    </w:p>
    <w:p w14:paraId="6DC26543" w14:textId="12AA6ACC" w:rsidR="0078103F" w:rsidRPr="00A42E63" w:rsidRDefault="0078103F" w:rsidP="00711A39">
      <w:pPr>
        <w:pStyle w:val="ConsPlusNormal"/>
        <w:tabs>
          <w:tab w:val="left" w:pos="1134"/>
        </w:tabs>
        <w:jc w:val="both"/>
        <w:rPr>
          <w:sz w:val="28"/>
          <w:szCs w:val="28"/>
        </w:rPr>
      </w:pPr>
      <w:r w:rsidRPr="00A42E63">
        <w:rPr>
          <w:sz w:val="28"/>
          <w:szCs w:val="28"/>
        </w:rPr>
        <w:t>6.6.</w:t>
      </w:r>
      <w:r w:rsidR="00711A39">
        <w:rPr>
          <w:sz w:val="28"/>
          <w:szCs w:val="28"/>
        </w:rPr>
        <w:tab/>
      </w:r>
      <w:r w:rsidRPr="00A42E63">
        <w:rPr>
          <w:sz w:val="28"/>
          <w:szCs w:val="28"/>
        </w:rPr>
        <w:t>В срок, не превышающий семи рабочих дней со дня представления Пользователем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w:t>
      </w:r>
    </w:p>
    <w:p w14:paraId="55B3B65F" w14:textId="7508CD13" w:rsidR="0078103F" w:rsidRPr="00A42E63" w:rsidRDefault="0078103F" w:rsidP="00711A39">
      <w:pPr>
        <w:pStyle w:val="ConsPlusNormal"/>
        <w:tabs>
          <w:tab w:val="left" w:pos="1134"/>
        </w:tabs>
        <w:jc w:val="both"/>
        <w:rPr>
          <w:sz w:val="28"/>
          <w:szCs w:val="28"/>
        </w:rPr>
      </w:pPr>
      <w:r w:rsidRPr="00A42E63">
        <w:rPr>
          <w:sz w:val="28"/>
          <w:szCs w:val="28"/>
        </w:rPr>
        <w:t>6.7.</w:t>
      </w:r>
      <w:r w:rsidR="00711A39">
        <w:rPr>
          <w:sz w:val="28"/>
          <w:szCs w:val="28"/>
        </w:rPr>
        <w:tab/>
      </w:r>
      <w:r w:rsidRPr="00A42E63">
        <w:rPr>
          <w:sz w:val="28"/>
          <w:szCs w:val="28"/>
        </w:rPr>
        <w:t>Обрабатываемые персональные данные подлежат уничтожению в случае утраты необходимости в достижении целей обработки, если иное не предусмотрено федеральным законом.</w:t>
      </w:r>
    </w:p>
    <w:p w14:paraId="6A683E3D" w14:textId="1E0BC16C" w:rsidR="0078103F" w:rsidRPr="00A42E63" w:rsidRDefault="0078103F" w:rsidP="00711A39">
      <w:pPr>
        <w:pStyle w:val="ConsPlusNormal"/>
        <w:tabs>
          <w:tab w:val="left" w:pos="1134"/>
        </w:tabs>
        <w:jc w:val="both"/>
        <w:rPr>
          <w:sz w:val="28"/>
          <w:szCs w:val="28"/>
        </w:rPr>
      </w:pPr>
      <w:r w:rsidRPr="00A42E63">
        <w:rPr>
          <w:sz w:val="28"/>
          <w:szCs w:val="28"/>
        </w:rPr>
        <w:t>6.8.</w:t>
      </w:r>
      <w:r w:rsidR="00711A39">
        <w:rPr>
          <w:sz w:val="28"/>
          <w:szCs w:val="28"/>
        </w:rPr>
        <w:tab/>
      </w:r>
      <w:r w:rsidRPr="00A42E63">
        <w:rPr>
          <w:sz w:val="28"/>
          <w:szCs w:val="28"/>
        </w:rPr>
        <w:t>Оператор отвечает на запросы и обращения Пользователя (его представителя) об осуществляемой им обработке персональных данных в</w:t>
      </w:r>
      <w:r w:rsidR="005F2C4B" w:rsidRPr="00A42E63">
        <w:rPr>
          <w:sz w:val="28"/>
          <w:szCs w:val="28"/>
        </w:rPr>
        <w:t xml:space="preserve"> течении </w:t>
      </w:r>
      <w:r w:rsidR="00193239" w:rsidRPr="00A42E63">
        <w:rPr>
          <w:sz w:val="28"/>
          <w:szCs w:val="28"/>
        </w:rPr>
        <w:t>10</w:t>
      </w:r>
      <w:r w:rsidR="005F2C4B" w:rsidRPr="00A42E63">
        <w:rPr>
          <w:sz w:val="28"/>
          <w:szCs w:val="28"/>
        </w:rPr>
        <w:t xml:space="preserve"> </w:t>
      </w:r>
      <w:r w:rsidR="00281839" w:rsidRPr="00A42E63">
        <w:rPr>
          <w:sz w:val="28"/>
          <w:szCs w:val="28"/>
        </w:rPr>
        <w:t>рабочих дней</w:t>
      </w:r>
      <w:r w:rsidRPr="00A42E63">
        <w:rPr>
          <w:sz w:val="28"/>
          <w:szCs w:val="28"/>
        </w:rPr>
        <w:t>.</w:t>
      </w:r>
    </w:p>
    <w:p w14:paraId="3C28A14C" w14:textId="77777777" w:rsidR="0078103F" w:rsidRPr="00A42E63" w:rsidRDefault="0078103F" w:rsidP="000C7013">
      <w:pPr>
        <w:pStyle w:val="ConsPlusNormal"/>
        <w:jc w:val="both"/>
        <w:rPr>
          <w:sz w:val="28"/>
          <w:szCs w:val="28"/>
        </w:rPr>
      </w:pPr>
    </w:p>
    <w:p w14:paraId="64A3EC1F" w14:textId="5A1910B1" w:rsidR="0078103F" w:rsidRPr="00F115F8" w:rsidRDefault="0078103F" w:rsidP="00F115F8">
      <w:pPr>
        <w:pStyle w:val="ConsPlusNormal"/>
        <w:jc w:val="center"/>
        <w:outlineLvl w:val="0"/>
        <w:rPr>
          <w:b/>
          <w:bCs/>
          <w:sz w:val="28"/>
          <w:szCs w:val="28"/>
        </w:rPr>
      </w:pPr>
      <w:r w:rsidRPr="00F115F8">
        <w:rPr>
          <w:b/>
          <w:bCs/>
          <w:sz w:val="28"/>
          <w:szCs w:val="28"/>
        </w:rPr>
        <w:t>7.</w:t>
      </w:r>
      <w:r w:rsidR="00F115F8" w:rsidRPr="00F115F8">
        <w:rPr>
          <w:b/>
          <w:bCs/>
          <w:sz w:val="28"/>
          <w:szCs w:val="28"/>
        </w:rPr>
        <w:tab/>
        <w:t>Ответственность сторон</w:t>
      </w:r>
    </w:p>
    <w:p w14:paraId="7FA64EE1" w14:textId="506469A0" w:rsidR="0078103F" w:rsidRPr="00A42E63" w:rsidRDefault="0078103F" w:rsidP="00F115F8">
      <w:pPr>
        <w:pStyle w:val="ConsPlusNormal"/>
        <w:tabs>
          <w:tab w:val="left" w:pos="1134"/>
        </w:tabs>
        <w:jc w:val="both"/>
        <w:rPr>
          <w:sz w:val="28"/>
          <w:szCs w:val="28"/>
        </w:rPr>
      </w:pPr>
      <w:r w:rsidRPr="00A42E63">
        <w:rPr>
          <w:sz w:val="28"/>
          <w:szCs w:val="28"/>
        </w:rPr>
        <w:t>7.1.</w:t>
      </w:r>
      <w:r w:rsidR="00F115F8">
        <w:rPr>
          <w:sz w:val="28"/>
          <w:szCs w:val="28"/>
        </w:rPr>
        <w:tab/>
      </w:r>
      <w:r w:rsidRPr="00A42E63">
        <w:rPr>
          <w:sz w:val="28"/>
          <w:szCs w:val="28"/>
        </w:rPr>
        <w:t xml:space="preserve">Оператор несет ответственность за нарушение требований Федерального </w:t>
      </w:r>
      <w:hyperlink r:id="rId37" w:tooltip="Федеральный закон от 27.07.2006 N 152-ФЗ (ред. от 24.06.2025) &quot;О персональных данных&quot; {КонсультантПлюс}">
        <w:r w:rsidRPr="00A42E63">
          <w:rPr>
            <w:sz w:val="28"/>
            <w:szCs w:val="28"/>
          </w:rPr>
          <w:t>закона</w:t>
        </w:r>
      </w:hyperlink>
      <w:r w:rsidRPr="00A42E63">
        <w:rPr>
          <w:sz w:val="28"/>
          <w:szCs w:val="28"/>
        </w:rPr>
        <w:t xml:space="preserve"> от 27.07.2006 </w:t>
      </w:r>
      <w:r w:rsidR="00281839" w:rsidRPr="00A42E63">
        <w:rPr>
          <w:sz w:val="28"/>
          <w:szCs w:val="28"/>
        </w:rPr>
        <w:t>№</w:t>
      </w:r>
      <w:r w:rsidRPr="00A42E63">
        <w:rPr>
          <w:sz w:val="28"/>
          <w:szCs w:val="28"/>
        </w:rPr>
        <w:t xml:space="preserve"> 152-ФЗ </w:t>
      </w:r>
      <w:r w:rsidR="00281839" w:rsidRPr="00A42E63">
        <w:rPr>
          <w:sz w:val="28"/>
          <w:szCs w:val="28"/>
        </w:rPr>
        <w:t>«</w:t>
      </w:r>
      <w:r w:rsidRPr="00A42E63">
        <w:rPr>
          <w:sz w:val="28"/>
          <w:szCs w:val="28"/>
        </w:rPr>
        <w:t>О персональных данных</w:t>
      </w:r>
      <w:r w:rsidR="00281839" w:rsidRPr="00A42E63">
        <w:rPr>
          <w:sz w:val="28"/>
          <w:szCs w:val="28"/>
        </w:rPr>
        <w:t>»</w:t>
      </w:r>
      <w:r w:rsidRPr="00A42E63">
        <w:rPr>
          <w:sz w:val="28"/>
          <w:szCs w:val="28"/>
        </w:rPr>
        <w:t xml:space="preserve"> в соответствии с законодательством Российской Федерации.</w:t>
      </w:r>
    </w:p>
    <w:p w14:paraId="2A2D03FA" w14:textId="093F6AE0" w:rsidR="0078103F" w:rsidRPr="00A42E63" w:rsidRDefault="0078103F" w:rsidP="00F115F8">
      <w:pPr>
        <w:pStyle w:val="ConsPlusNormal"/>
        <w:tabs>
          <w:tab w:val="left" w:pos="1134"/>
        </w:tabs>
        <w:jc w:val="both"/>
        <w:rPr>
          <w:sz w:val="28"/>
          <w:szCs w:val="28"/>
        </w:rPr>
      </w:pPr>
      <w:r w:rsidRPr="00A42E63">
        <w:rPr>
          <w:sz w:val="28"/>
          <w:szCs w:val="28"/>
        </w:rPr>
        <w:t>7.2.</w:t>
      </w:r>
      <w:r w:rsidR="00F115F8">
        <w:rPr>
          <w:sz w:val="28"/>
          <w:szCs w:val="28"/>
        </w:rPr>
        <w:tab/>
      </w:r>
      <w:r w:rsidRPr="00A42E63">
        <w:rPr>
          <w:sz w:val="28"/>
          <w:szCs w:val="28"/>
        </w:rPr>
        <w:t>Пользователь вправе в судебном порядке требовать возмещения убытков и (или) компенсации морального вреда.</w:t>
      </w:r>
    </w:p>
    <w:p w14:paraId="1BFE5993" w14:textId="2A39F7DA" w:rsidR="0078103F" w:rsidRPr="00A42E63" w:rsidRDefault="0078103F" w:rsidP="00F115F8">
      <w:pPr>
        <w:pStyle w:val="ConsPlusNormal"/>
        <w:tabs>
          <w:tab w:val="left" w:pos="1134"/>
        </w:tabs>
        <w:jc w:val="both"/>
        <w:rPr>
          <w:sz w:val="28"/>
          <w:szCs w:val="28"/>
        </w:rPr>
      </w:pPr>
      <w:r w:rsidRPr="00A42E63">
        <w:rPr>
          <w:sz w:val="28"/>
          <w:szCs w:val="28"/>
        </w:rPr>
        <w:t xml:space="preserve">Моральный вред, причиненный Пользователю вследствие нарушения его прав, нарушения правил обработки персональных данных, а также требований к защите персональных данных, установленных в соответствии с Федеральным </w:t>
      </w:r>
      <w:hyperlink r:id="rId38" w:tooltip="Федеральный закон от 27.07.2006 N 152-ФЗ (ред. от 24.06.2025) &quot;О персональных данных&quot; {КонсультантПлюс}">
        <w:r w:rsidRPr="00A42E63">
          <w:rPr>
            <w:sz w:val="28"/>
            <w:szCs w:val="28"/>
          </w:rPr>
          <w:t>законом</w:t>
        </w:r>
      </w:hyperlink>
      <w:r w:rsidRPr="00A42E63">
        <w:rPr>
          <w:sz w:val="28"/>
          <w:szCs w:val="28"/>
        </w:rPr>
        <w:t xml:space="preserve"> от 27.07.2006 </w:t>
      </w:r>
      <w:r w:rsidR="00281839" w:rsidRPr="00A42E63">
        <w:rPr>
          <w:sz w:val="28"/>
          <w:szCs w:val="28"/>
        </w:rPr>
        <w:t>№</w:t>
      </w:r>
      <w:r w:rsidRPr="00A42E63">
        <w:rPr>
          <w:sz w:val="28"/>
          <w:szCs w:val="28"/>
        </w:rPr>
        <w:t xml:space="preserve"> 152-ФЗ </w:t>
      </w:r>
      <w:r w:rsidR="00281839" w:rsidRPr="00A42E63">
        <w:rPr>
          <w:sz w:val="28"/>
          <w:szCs w:val="28"/>
        </w:rPr>
        <w:t>«</w:t>
      </w:r>
      <w:r w:rsidRPr="00A42E63">
        <w:rPr>
          <w:sz w:val="28"/>
          <w:szCs w:val="28"/>
        </w:rPr>
        <w:t>О персональных данных</w:t>
      </w:r>
      <w:r w:rsidR="00281839" w:rsidRPr="00A42E63">
        <w:rPr>
          <w:sz w:val="28"/>
          <w:szCs w:val="28"/>
        </w:rPr>
        <w:t>»</w:t>
      </w:r>
      <w:r w:rsidRPr="00A42E63">
        <w:rPr>
          <w:sz w:val="28"/>
          <w:szCs w:val="28"/>
        </w:rPr>
        <w:t>, а также положений Политики,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Пользователем убытков.</w:t>
      </w:r>
    </w:p>
    <w:p w14:paraId="07BF2862" w14:textId="77777777" w:rsidR="0078103F" w:rsidRPr="00A42E63" w:rsidRDefault="0078103F" w:rsidP="000C7013">
      <w:pPr>
        <w:pStyle w:val="ConsPlusNormal"/>
        <w:jc w:val="both"/>
        <w:rPr>
          <w:sz w:val="28"/>
          <w:szCs w:val="28"/>
        </w:rPr>
      </w:pPr>
    </w:p>
    <w:p w14:paraId="136163C9" w14:textId="75340D4F" w:rsidR="0078103F" w:rsidRPr="00F115F8" w:rsidRDefault="00F115F8" w:rsidP="00F115F8">
      <w:pPr>
        <w:pStyle w:val="ConsPlusNormal"/>
        <w:jc w:val="center"/>
        <w:outlineLvl w:val="0"/>
        <w:rPr>
          <w:b/>
          <w:bCs/>
          <w:sz w:val="28"/>
          <w:szCs w:val="28"/>
        </w:rPr>
      </w:pPr>
      <w:r w:rsidRPr="00F115F8">
        <w:rPr>
          <w:b/>
          <w:bCs/>
          <w:sz w:val="28"/>
          <w:szCs w:val="28"/>
        </w:rPr>
        <w:t>8.</w:t>
      </w:r>
      <w:r w:rsidR="00D83AD0">
        <w:rPr>
          <w:b/>
          <w:bCs/>
          <w:sz w:val="28"/>
          <w:szCs w:val="28"/>
        </w:rPr>
        <w:tab/>
      </w:r>
      <w:r w:rsidRPr="00F115F8">
        <w:rPr>
          <w:b/>
          <w:bCs/>
          <w:sz w:val="28"/>
          <w:szCs w:val="28"/>
        </w:rPr>
        <w:t>Разрешение споров</w:t>
      </w:r>
    </w:p>
    <w:p w14:paraId="1A3DC54D" w14:textId="770BB99C" w:rsidR="0078103F" w:rsidRPr="00A42E63" w:rsidRDefault="0078103F" w:rsidP="00F115F8">
      <w:pPr>
        <w:pStyle w:val="ConsPlusNormal"/>
        <w:tabs>
          <w:tab w:val="left" w:pos="1134"/>
        </w:tabs>
        <w:jc w:val="both"/>
        <w:rPr>
          <w:sz w:val="28"/>
          <w:szCs w:val="28"/>
        </w:rPr>
      </w:pPr>
      <w:r w:rsidRPr="00A42E63">
        <w:rPr>
          <w:sz w:val="28"/>
          <w:szCs w:val="28"/>
        </w:rPr>
        <w:lastRenderedPageBreak/>
        <w:t>8.1.</w:t>
      </w:r>
      <w:r w:rsidR="00F115F8">
        <w:rPr>
          <w:sz w:val="28"/>
          <w:szCs w:val="28"/>
        </w:rPr>
        <w:tab/>
      </w:r>
      <w:r w:rsidRPr="00A42E63">
        <w:rPr>
          <w:sz w:val="28"/>
          <w:szCs w:val="28"/>
        </w:rPr>
        <w:t>При возникновении споров и/или разногласий, возникающих из отношений между Пользователем и Оператором, такие вопросы разрешаются в соответствии с действующим законодательством Российской Федерации.</w:t>
      </w:r>
    </w:p>
    <w:p w14:paraId="4EC6E60D" w14:textId="33791ECD" w:rsidR="0078103F" w:rsidRPr="00A42E63" w:rsidRDefault="0078103F" w:rsidP="00F115F8">
      <w:pPr>
        <w:pStyle w:val="ConsPlusNormal"/>
        <w:tabs>
          <w:tab w:val="left" w:pos="1134"/>
        </w:tabs>
        <w:jc w:val="both"/>
        <w:rPr>
          <w:sz w:val="28"/>
          <w:szCs w:val="28"/>
        </w:rPr>
      </w:pPr>
      <w:r w:rsidRPr="00A42E63">
        <w:rPr>
          <w:sz w:val="28"/>
          <w:szCs w:val="28"/>
        </w:rPr>
        <w:t>8.2.</w:t>
      </w:r>
      <w:r w:rsidR="00F115F8">
        <w:rPr>
          <w:sz w:val="28"/>
          <w:szCs w:val="28"/>
        </w:rPr>
        <w:tab/>
      </w:r>
      <w:r w:rsidRPr="00A42E63">
        <w:rPr>
          <w:sz w:val="28"/>
          <w:szCs w:val="28"/>
        </w:rPr>
        <w:t>К Политике и отношениям между Пользователем и Оператором применяется действующее законодательство Российской Федерации.</w:t>
      </w:r>
    </w:p>
    <w:p w14:paraId="3F745AB6" w14:textId="77777777" w:rsidR="0078103F" w:rsidRPr="00A42E63" w:rsidRDefault="0078103F" w:rsidP="000C7013">
      <w:pPr>
        <w:pStyle w:val="ConsPlusNormal"/>
        <w:jc w:val="both"/>
        <w:rPr>
          <w:sz w:val="28"/>
          <w:szCs w:val="28"/>
        </w:rPr>
      </w:pPr>
    </w:p>
    <w:p w14:paraId="4D08CBB8" w14:textId="6DFA5692" w:rsidR="0078103F" w:rsidRPr="00F115F8" w:rsidRDefault="0078103F" w:rsidP="00F115F8">
      <w:pPr>
        <w:pStyle w:val="ConsPlusNormal"/>
        <w:jc w:val="center"/>
        <w:outlineLvl w:val="0"/>
        <w:rPr>
          <w:b/>
          <w:bCs/>
          <w:sz w:val="28"/>
          <w:szCs w:val="28"/>
        </w:rPr>
      </w:pPr>
      <w:r w:rsidRPr="00F115F8">
        <w:rPr>
          <w:b/>
          <w:bCs/>
          <w:sz w:val="28"/>
          <w:szCs w:val="28"/>
        </w:rPr>
        <w:t>9.</w:t>
      </w:r>
      <w:r w:rsidR="00D83AD0">
        <w:rPr>
          <w:b/>
          <w:bCs/>
          <w:sz w:val="28"/>
          <w:szCs w:val="28"/>
        </w:rPr>
        <w:tab/>
      </w:r>
      <w:r w:rsidR="00F115F8" w:rsidRPr="00F115F8">
        <w:rPr>
          <w:b/>
          <w:bCs/>
          <w:sz w:val="28"/>
          <w:szCs w:val="28"/>
        </w:rPr>
        <w:t>Заключительные положения</w:t>
      </w:r>
    </w:p>
    <w:p w14:paraId="657C20E4" w14:textId="6B7ECB37" w:rsidR="0078103F" w:rsidRPr="00A42E63" w:rsidRDefault="0078103F" w:rsidP="00F115F8">
      <w:pPr>
        <w:pStyle w:val="ConsPlusNormal"/>
        <w:tabs>
          <w:tab w:val="left" w:pos="1134"/>
        </w:tabs>
        <w:jc w:val="both"/>
        <w:rPr>
          <w:sz w:val="28"/>
          <w:szCs w:val="28"/>
        </w:rPr>
      </w:pPr>
      <w:r w:rsidRPr="00A42E63">
        <w:rPr>
          <w:sz w:val="28"/>
          <w:szCs w:val="28"/>
        </w:rPr>
        <w:t>9.1.</w:t>
      </w:r>
      <w:r w:rsidR="00F115F8">
        <w:rPr>
          <w:sz w:val="28"/>
          <w:szCs w:val="28"/>
        </w:rPr>
        <w:tab/>
      </w:r>
      <w:r w:rsidR="00244923" w:rsidRPr="00A42E63">
        <w:rPr>
          <w:sz w:val="28"/>
          <w:szCs w:val="28"/>
        </w:rPr>
        <w:t xml:space="preserve">Политика будет пересматриваться не реже одного раза в год, а также в случае изменения законодательства. </w:t>
      </w:r>
      <w:r w:rsidRPr="00A42E63">
        <w:rPr>
          <w:sz w:val="28"/>
          <w:szCs w:val="28"/>
        </w:rPr>
        <w:t>Оператор вправе вносить изменения в Политику без согласия Пользователя.</w:t>
      </w:r>
    </w:p>
    <w:p w14:paraId="6606BCDE" w14:textId="3856D4D9" w:rsidR="0078103F" w:rsidRPr="00A42E63" w:rsidRDefault="0078103F" w:rsidP="00F115F8">
      <w:pPr>
        <w:pStyle w:val="ConsPlusNormal"/>
        <w:tabs>
          <w:tab w:val="left" w:pos="1134"/>
        </w:tabs>
        <w:jc w:val="both"/>
        <w:rPr>
          <w:sz w:val="28"/>
          <w:szCs w:val="28"/>
        </w:rPr>
      </w:pPr>
      <w:r w:rsidRPr="00A42E63">
        <w:rPr>
          <w:sz w:val="28"/>
          <w:szCs w:val="28"/>
        </w:rPr>
        <w:t>9.2.</w:t>
      </w:r>
      <w:r w:rsidR="00F115F8">
        <w:rPr>
          <w:sz w:val="28"/>
          <w:szCs w:val="28"/>
        </w:rPr>
        <w:tab/>
      </w:r>
      <w:r w:rsidRPr="00A42E63">
        <w:rPr>
          <w:sz w:val="28"/>
          <w:szCs w:val="28"/>
        </w:rPr>
        <w:t>Новая редакция Политики вступает в силу с момента ее размещения на Сайте, если иное не предусмотрено новой редакцией Политики.</w:t>
      </w:r>
    </w:p>
    <w:p w14:paraId="2B887C06" w14:textId="77777777" w:rsidR="0078103F" w:rsidRPr="00A42E63" w:rsidRDefault="0078103F" w:rsidP="00F115F8">
      <w:pPr>
        <w:pStyle w:val="ConsPlusNormal"/>
        <w:tabs>
          <w:tab w:val="left" w:pos="1134"/>
        </w:tabs>
        <w:jc w:val="both"/>
        <w:rPr>
          <w:sz w:val="28"/>
          <w:szCs w:val="28"/>
        </w:rPr>
      </w:pPr>
      <w:r w:rsidRPr="00A42E63">
        <w:rPr>
          <w:sz w:val="28"/>
          <w:szCs w:val="28"/>
        </w:rPr>
        <w:t>Новая редакция Политики применяется к отношениям, возникшим после введения ее в действие.</w:t>
      </w:r>
    </w:p>
    <w:p w14:paraId="2E0AB0D2" w14:textId="37E4A210" w:rsidR="0078103F" w:rsidRPr="00A42E63" w:rsidRDefault="0078103F" w:rsidP="00F115F8">
      <w:pPr>
        <w:pStyle w:val="ConsPlusNormal"/>
        <w:tabs>
          <w:tab w:val="left" w:pos="1134"/>
        </w:tabs>
        <w:jc w:val="both"/>
        <w:rPr>
          <w:sz w:val="28"/>
          <w:szCs w:val="28"/>
        </w:rPr>
      </w:pPr>
      <w:r w:rsidRPr="00A42E63">
        <w:rPr>
          <w:sz w:val="28"/>
          <w:szCs w:val="28"/>
        </w:rPr>
        <w:t>9.3.</w:t>
      </w:r>
      <w:r w:rsidR="00F115F8">
        <w:rPr>
          <w:sz w:val="28"/>
          <w:szCs w:val="28"/>
        </w:rPr>
        <w:tab/>
      </w:r>
      <w:r w:rsidRPr="00A42E63">
        <w:rPr>
          <w:sz w:val="28"/>
          <w:szCs w:val="28"/>
        </w:rPr>
        <w:t xml:space="preserve">Все предложения или вопросы по Политике следует сообщать </w:t>
      </w:r>
      <w:r w:rsidR="00281839" w:rsidRPr="00A42E63">
        <w:rPr>
          <w:sz w:val="28"/>
          <w:szCs w:val="28"/>
        </w:rPr>
        <w:t xml:space="preserve">в письменном виде на </w:t>
      </w:r>
      <w:r w:rsidR="00244923" w:rsidRPr="00A42E63">
        <w:rPr>
          <w:sz w:val="28"/>
          <w:szCs w:val="28"/>
        </w:rPr>
        <w:t xml:space="preserve">контактную </w:t>
      </w:r>
      <w:r w:rsidR="00281839" w:rsidRPr="00A42E63">
        <w:rPr>
          <w:sz w:val="28"/>
          <w:szCs w:val="28"/>
        </w:rPr>
        <w:t xml:space="preserve">электронную почту </w:t>
      </w:r>
      <w:hyperlink r:id="rId39" w:history="1">
        <w:r w:rsidR="00281839" w:rsidRPr="00A42E63">
          <w:rPr>
            <w:rStyle w:val="a3"/>
            <w:color w:val="00AAAA"/>
            <w:sz w:val="28"/>
            <w:szCs w:val="28"/>
            <w:shd w:val="clear" w:color="auto" w:fill="FFFFFF"/>
          </w:rPr>
          <w:t>info@ortomsk.ru</w:t>
        </w:r>
      </w:hyperlink>
      <w:r w:rsidRPr="00A42E63">
        <w:rPr>
          <w:sz w:val="28"/>
          <w:szCs w:val="28"/>
        </w:rPr>
        <w:t>.</w:t>
      </w:r>
    </w:p>
    <w:p w14:paraId="6B2E3C6E" w14:textId="77777777" w:rsidR="0078103F" w:rsidRPr="00A42E63" w:rsidRDefault="0078103F" w:rsidP="000C7013">
      <w:pPr>
        <w:pStyle w:val="ConsPlusNormal"/>
        <w:ind w:firstLine="540"/>
        <w:jc w:val="both"/>
        <w:rPr>
          <w:sz w:val="28"/>
          <w:szCs w:val="28"/>
        </w:rPr>
      </w:pPr>
    </w:p>
    <w:p w14:paraId="7D1AAE56" w14:textId="77777777" w:rsidR="002C6741" w:rsidRPr="00A42E63" w:rsidRDefault="002C6741" w:rsidP="000C7013">
      <w:pPr>
        <w:jc w:val="both"/>
        <w:rPr>
          <w:rFonts w:ascii="Times New Roman" w:hAnsi="Times New Roman" w:cs="Times New Roman"/>
          <w:sz w:val="28"/>
          <w:szCs w:val="28"/>
        </w:rPr>
      </w:pPr>
    </w:p>
    <w:sectPr w:rsidR="002C6741" w:rsidRPr="00A42E63" w:rsidSect="00A42E63">
      <w:footerReference w:type="default" r:id="rId4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5265F" w14:textId="77777777" w:rsidR="006F6A60" w:rsidRDefault="006F6A60" w:rsidP="00221987">
      <w:r>
        <w:separator/>
      </w:r>
    </w:p>
  </w:endnote>
  <w:endnote w:type="continuationSeparator" w:id="0">
    <w:p w14:paraId="10102471" w14:textId="77777777" w:rsidR="006F6A60" w:rsidRDefault="006F6A60" w:rsidP="00221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809167507"/>
      <w:docPartObj>
        <w:docPartGallery w:val="Page Numbers (Bottom of Page)"/>
        <w:docPartUnique/>
      </w:docPartObj>
    </w:sdtPr>
    <w:sdtEndPr/>
    <w:sdtContent>
      <w:p w14:paraId="6DB206D7" w14:textId="3633A2AD" w:rsidR="00221987" w:rsidRPr="00F115F8" w:rsidRDefault="00221987">
        <w:pPr>
          <w:pStyle w:val="a9"/>
          <w:jc w:val="center"/>
          <w:rPr>
            <w:rFonts w:ascii="Times New Roman" w:hAnsi="Times New Roman" w:cs="Times New Roman"/>
            <w:sz w:val="24"/>
            <w:szCs w:val="24"/>
          </w:rPr>
        </w:pPr>
        <w:r w:rsidRPr="00F115F8">
          <w:rPr>
            <w:rFonts w:ascii="Times New Roman" w:hAnsi="Times New Roman" w:cs="Times New Roman"/>
            <w:sz w:val="24"/>
            <w:szCs w:val="24"/>
          </w:rPr>
          <w:fldChar w:fldCharType="begin"/>
        </w:r>
        <w:r w:rsidRPr="00F115F8">
          <w:rPr>
            <w:rFonts w:ascii="Times New Roman" w:hAnsi="Times New Roman" w:cs="Times New Roman"/>
            <w:sz w:val="24"/>
            <w:szCs w:val="24"/>
          </w:rPr>
          <w:instrText>PAGE   \* MERGEFORMAT</w:instrText>
        </w:r>
        <w:r w:rsidRPr="00F115F8">
          <w:rPr>
            <w:rFonts w:ascii="Times New Roman" w:hAnsi="Times New Roman" w:cs="Times New Roman"/>
            <w:sz w:val="24"/>
            <w:szCs w:val="24"/>
          </w:rPr>
          <w:fldChar w:fldCharType="separate"/>
        </w:r>
        <w:r w:rsidRPr="00F115F8">
          <w:rPr>
            <w:rFonts w:ascii="Times New Roman" w:hAnsi="Times New Roman" w:cs="Times New Roman"/>
            <w:sz w:val="24"/>
            <w:szCs w:val="24"/>
          </w:rPr>
          <w:t>2</w:t>
        </w:r>
        <w:r w:rsidRPr="00F115F8">
          <w:rPr>
            <w:rFonts w:ascii="Times New Roman" w:hAnsi="Times New Roman" w:cs="Times New Roman"/>
            <w:sz w:val="24"/>
            <w:szCs w:val="24"/>
          </w:rPr>
          <w:fldChar w:fldCharType="end"/>
        </w:r>
      </w:p>
    </w:sdtContent>
  </w:sdt>
  <w:p w14:paraId="73BEE436" w14:textId="77777777" w:rsidR="00221987" w:rsidRDefault="0022198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04C39" w14:textId="77777777" w:rsidR="006F6A60" w:rsidRDefault="006F6A60" w:rsidP="00221987">
      <w:r>
        <w:separator/>
      </w:r>
    </w:p>
  </w:footnote>
  <w:footnote w:type="continuationSeparator" w:id="0">
    <w:p w14:paraId="655D7039" w14:textId="77777777" w:rsidR="006F6A60" w:rsidRDefault="006F6A60" w:rsidP="002219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F0ADE"/>
    <w:multiLevelType w:val="hybridMultilevel"/>
    <w:tmpl w:val="E3D05814"/>
    <w:lvl w:ilvl="0" w:tplc="E51E69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E7B0111"/>
    <w:multiLevelType w:val="hybridMultilevel"/>
    <w:tmpl w:val="4DDC652E"/>
    <w:lvl w:ilvl="0" w:tplc="E51E69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EB6680F"/>
    <w:multiLevelType w:val="hybridMultilevel"/>
    <w:tmpl w:val="B204BEF8"/>
    <w:lvl w:ilvl="0" w:tplc="E51E69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A8145D5"/>
    <w:multiLevelType w:val="hybridMultilevel"/>
    <w:tmpl w:val="95EAD6EA"/>
    <w:lvl w:ilvl="0" w:tplc="E51E69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53455EB"/>
    <w:multiLevelType w:val="hybridMultilevel"/>
    <w:tmpl w:val="D10E8B1E"/>
    <w:lvl w:ilvl="0" w:tplc="E51E69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BEE4C96"/>
    <w:multiLevelType w:val="hybridMultilevel"/>
    <w:tmpl w:val="D3BC7DF8"/>
    <w:lvl w:ilvl="0" w:tplc="E51E69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8B712B4"/>
    <w:multiLevelType w:val="hybridMultilevel"/>
    <w:tmpl w:val="930C9FDA"/>
    <w:lvl w:ilvl="0" w:tplc="E51E69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FAD6575"/>
    <w:multiLevelType w:val="hybridMultilevel"/>
    <w:tmpl w:val="F9280322"/>
    <w:lvl w:ilvl="0" w:tplc="E51E69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2"/>
  </w:num>
  <w:num w:numId="5">
    <w:abstractNumId w:val="7"/>
  </w:num>
  <w:num w:numId="6">
    <w:abstractNumId w:val="5"/>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03F"/>
    <w:rsid w:val="000904DD"/>
    <w:rsid w:val="000C7013"/>
    <w:rsid w:val="00193239"/>
    <w:rsid w:val="00221987"/>
    <w:rsid w:val="00227D2E"/>
    <w:rsid w:val="00244923"/>
    <w:rsid w:val="00281839"/>
    <w:rsid w:val="002945D4"/>
    <w:rsid w:val="002C03C4"/>
    <w:rsid w:val="002C6741"/>
    <w:rsid w:val="003609E1"/>
    <w:rsid w:val="003A4C6B"/>
    <w:rsid w:val="003B43ED"/>
    <w:rsid w:val="005F2C4B"/>
    <w:rsid w:val="006E153C"/>
    <w:rsid w:val="006F6A60"/>
    <w:rsid w:val="00711A39"/>
    <w:rsid w:val="0078103F"/>
    <w:rsid w:val="00884CDF"/>
    <w:rsid w:val="008F3FDD"/>
    <w:rsid w:val="008F76BF"/>
    <w:rsid w:val="00905C6E"/>
    <w:rsid w:val="009404AF"/>
    <w:rsid w:val="00A00DD2"/>
    <w:rsid w:val="00A42E63"/>
    <w:rsid w:val="00AA0512"/>
    <w:rsid w:val="00BE1F81"/>
    <w:rsid w:val="00CE5951"/>
    <w:rsid w:val="00D83AD0"/>
    <w:rsid w:val="00D87760"/>
    <w:rsid w:val="00E6365D"/>
    <w:rsid w:val="00E74012"/>
    <w:rsid w:val="00E77F27"/>
    <w:rsid w:val="00F115F8"/>
    <w:rsid w:val="00F23A67"/>
    <w:rsid w:val="00F93078"/>
    <w:rsid w:val="00F93C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E7679"/>
  <w15:chartTrackingRefBased/>
  <w15:docId w15:val="{1F482CA4-507F-4711-9285-F0EA05051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103F"/>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103F"/>
    <w:pPr>
      <w:widowControl w:val="0"/>
      <w:autoSpaceDE w:val="0"/>
      <w:autoSpaceDN w:val="0"/>
      <w:spacing w:after="0" w:line="240" w:lineRule="auto"/>
    </w:pPr>
    <w:rPr>
      <w:rFonts w:ascii="Times New Roman" w:eastAsiaTheme="minorEastAsia" w:hAnsi="Times New Roman" w:cs="Times New Roman"/>
      <w:sz w:val="24"/>
      <w:lang w:eastAsia="ru-RU"/>
    </w:rPr>
  </w:style>
  <w:style w:type="character" w:styleId="a3">
    <w:name w:val="Hyperlink"/>
    <w:basedOn w:val="a0"/>
    <w:uiPriority w:val="99"/>
    <w:unhideWhenUsed/>
    <w:rsid w:val="0078103F"/>
    <w:rPr>
      <w:color w:val="0563C1" w:themeColor="hyperlink"/>
      <w:u w:val="single"/>
    </w:rPr>
  </w:style>
  <w:style w:type="character" w:styleId="a4">
    <w:name w:val="Unresolved Mention"/>
    <w:basedOn w:val="a0"/>
    <w:uiPriority w:val="99"/>
    <w:semiHidden/>
    <w:unhideWhenUsed/>
    <w:rsid w:val="0078103F"/>
    <w:rPr>
      <w:color w:val="605E5C"/>
      <w:shd w:val="clear" w:color="auto" w:fill="E1DFDD"/>
    </w:rPr>
  </w:style>
  <w:style w:type="paragraph" w:styleId="a5">
    <w:name w:val="Normal (Web)"/>
    <w:basedOn w:val="a"/>
    <w:uiPriority w:val="99"/>
    <w:unhideWhenUsed/>
    <w:rsid w:val="00E77F27"/>
    <w:pPr>
      <w:spacing w:before="100" w:beforeAutospacing="1" w:after="100" w:afterAutospacing="1"/>
    </w:pPr>
    <w:rPr>
      <w:rFonts w:ascii="Times New Roman" w:eastAsia="Times New Roman" w:hAnsi="Times New Roman" w:cs="Times New Roman"/>
      <w:sz w:val="24"/>
      <w:szCs w:val="24"/>
    </w:rPr>
  </w:style>
  <w:style w:type="paragraph" w:styleId="a6">
    <w:name w:val="No Spacing"/>
    <w:uiPriority w:val="1"/>
    <w:qFormat/>
    <w:rsid w:val="00244923"/>
    <w:pPr>
      <w:spacing w:after="0" w:line="240" w:lineRule="auto"/>
    </w:pPr>
  </w:style>
  <w:style w:type="paragraph" w:styleId="a7">
    <w:name w:val="header"/>
    <w:basedOn w:val="a"/>
    <w:link w:val="a8"/>
    <w:uiPriority w:val="99"/>
    <w:unhideWhenUsed/>
    <w:rsid w:val="00221987"/>
    <w:pPr>
      <w:tabs>
        <w:tab w:val="center" w:pos="4677"/>
        <w:tab w:val="right" w:pos="9355"/>
      </w:tabs>
    </w:pPr>
  </w:style>
  <w:style w:type="character" w:customStyle="1" w:styleId="a8">
    <w:name w:val="Верхний колонтитул Знак"/>
    <w:basedOn w:val="a0"/>
    <w:link w:val="a7"/>
    <w:uiPriority w:val="99"/>
    <w:rsid w:val="00221987"/>
    <w:rPr>
      <w:rFonts w:eastAsiaTheme="minorEastAsia"/>
      <w:lang w:eastAsia="ru-RU"/>
    </w:rPr>
  </w:style>
  <w:style w:type="paragraph" w:styleId="a9">
    <w:name w:val="footer"/>
    <w:basedOn w:val="a"/>
    <w:link w:val="aa"/>
    <w:uiPriority w:val="99"/>
    <w:unhideWhenUsed/>
    <w:rsid w:val="00221987"/>
    <w:pPr>
      <w:tabs>
        <w:tab w:val="center" w:pos="4677"/>
        <w:tab w:val="right" w:pos="9355"/>
      </w:tabs>
    </w:pPr>
  </w:style>
  <w:style w:type="character" w:customStyle="1" w:styleId="aa">
    <w:name w:val="Нижний колонтитул Знак"/>
    <w:basedOn w:val="a0"/>
    <w:link w:val="a9"/>
    <w:uiPriority w:val="99"/>
    <w:rsid w:val="00221987"/>
    <w:rPr>
      <w:rFonts w:eastAsiaTheme="minorEastAsia"/>
      <w:lang w:eastAsia="ru-RU"/>
    </w:rPr>
  </w:style>
  <w:style w:type="table" w:customStyle="1" w:styleId="1">
    <w:name w:val="Сетка таблицы1"/>
    <w:basedOn w:val="a1"/>
    <w:next w:val="ab"/>
    <w:uiPriority w:val="39"/>
    <w:rsid w:val="00A42E63"/>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39"/>
    <w:rsid w:val="00A42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A42E63"/>
    <w:pPr>
      <w:widowControl w:val="0"/>
      <w:autoSpaceDE w:val="0"/>
      <w:autoSpaceDN w:val="0"/>
      <w:spacing w:after="0" w:line="240" w:lineRule="auto"/>
    </w:pPr>
    <w:rPr>
      <w:rFonts w:ascii="Courier New" w:eastAsiaTheme="minorEastAsia" w:hAnsi="Courier New" w:cs="Courier New"/>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395634">
      <w:bodyDiv w:val="1"/>
      <w:marLeft w:val="0"/>
      <w:marRight w:val="0"/>
      <w:marTop w:val="0"/>
      <w:marBottom w:val="0"/>
      <w:divBdr>
        <w:top w:val="none" w:sz="0" w:space="0" w:color="auto"/>
        <w:left w:val="none" w:sz="0" w:space="0" w:color="auto"/>
        <w:bottom w:val="none" w:sz="0" w:space="0" w:color="auto"/>
        <w:right w:val="none" w:sz="0" w:space="0" w:color="auto"/>
      </w:divBdr>
    </w:div>
    <w:div w:id="414592553">
      <w:bodyDiv w:val="1"/>
      <w:marLeft w:val="0"/>
      <w:marRight w:val="0"/>
      <w:marTop w:val="0"/>
      <w:marBottom w:val="0"/>
      <w:divBdr>
        <w:top w:val="none" w:sz="0" w:space="0" w:color="auto"/>
        <w:left w:val="none" w:sz="0" w:space="0" w:color="auto"/>
        <w:bottom w:val="none" w:sz="0" w:space="0" w:color="auto"/>
        <w:right w:val="none" w:sz="0" w:space="0" w:color="auto"/>
      </w:divBdr>
    </w:div>
    <w:div w:id="671683913">
      <w:bodyDiv w:val="1"/>
      <w:marLeft w:val="0"/>
      <w:marRight w:val="0"/>
      <w:marTop w:val="0"/>
      <w:marBottom w:val="0"/>
      <w:divBdr>
        <w:top w:val="none" w:sz="0" w:space="0" w:color="auto"/>
        <w:left w:val="none" w:sz="0" w:space="0" w:color="auto"/>
        <w:bottom w:val="none" w:sz="0" w:space="0" w:color="auto"/>
        <w:right w:val="none" w:sz="0" w:space="0" w:color="auto"/>
      </w:divBdr>
    </w:div>
    <w:div w:id="172001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9769&amp;date=04.09.2025&amp;dst=100235&amp;field=134" TargetMode="External"/><Relationship Id="rId18" Type="http://schemas.openxmlformats.org/officeDocument/2006/relationships/hyperlink" Target="https://login.consultant.ru/link/?req=doc&amp;base=LAW&amp;n=499769&amp;date=04.09.2025" TargetMode="External"/><Relationship Id="rId26" Type="http://schemas.openxmlformats.org/officeDocument/2006/relationships/hyperlink" Target="https://login.consultant.ru/link/?req=doc&amp;base=LAW&amp;n=182734&amp;date=04.09.2025" TargetMode="External"/><Relationship Id="rId39" Type="http://schemas.openxmlformats.org/officeDocument/2006/relationships/hyperlink" Target="mailto:info@ortomsk.ru" TargetMode="External"/><Relationship Id="rId21" Type="http://schemas.openxmlformats.org/officeDocument/2006/relationships/hyperlink" Target="https://login.consultant.ru/link/?req=doc&amp;base=LAW&amp;n=499769&amp;date=04.09.2025" TargetMode="External"/><Relationship Id="rId34" Type="http://schemas.openxmlformats.org/officeDocument/2006/relationships/hyperlink" Target="https://login.consultant.ru/link/?req=doc&amp;base=LAW&amp;n=499769&amp;date=04.09.2025&amp;dst=100342&amp;field=134" TargetMode="External"/><Relationship Id="rId42" Type="http://schemas.openxmlformats.org/officeDocument/2006/relationships/theme" Target="theme/theme1.xml"/><Relationship Id="rId7" Type="http://schemas.openxmlformats.org/officeDocument/2006/relationships/hyperlink" Target="mailto:info@ortomsk.ru" TargetMode="External"/><Relationship Id="rId2" Type="http://schemas.openxmlformats.org/officeDocument/2006/relationships/styles" Target="styles.xml"/><Relationship Id="rId16" Type="http://schemas.openxmlformats.org/officeDocument/2006/relationships/hyperlink" Target="https://login.consultant.ru/link/?req=doc&amp;base=LAW&amp;n=499769&amp;date=04.09.2025" TargetMode="External"/><Relationship Id="rId20" Type="http://schemas.openxmlformats.org/officeDocument/2006/relationships/hyperlink" Target="https://login.consultant.ru/link/?req=doc&amp;base=LAW&amp;n=499769&amp;date=04.09.2025" TargetMode="External"/><Relationship Id="rId29" Type="http://schemas.openxmlformats.org/officeDocument/2006/relationships/hyperlink" Target="https://login.consultant.ru/link/?req=doc&amp;base=LAW&amp;n=499769&amp;date=04.09.2025"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rtomoscow.ru" TargetMode="External"/><Relationship Id="rId24" Type="http://schemas.openxmlformats.org/officeDocument/2006/relationships/hyperlink" Target="https://login.consultant.ru/link/?req=doc&amp;base=LAW&amp;n=500166&amp;date=04.09.2025" TargetMode="External"/><Relationship Id="rId32" Type="http://schemas.openxmlformats.org/officeDocument/2006/relationships/hyperlink" Target="https://login.consultant.ru/link/?req=doc&amp;base=LAW&amp;n=499769&amp;date=04.09.2025&amp;dst=34&amp;field=134" TargetMode="External"/><Relationship Id="rId37" Type="http://schemas.openxmlformats.org/officeDocument/2006/relationships/hyperlink" Target="https://login.consultant.ru/link/?req=doc&amp;base=LAW&amp;n=499769&amp;date=04.09.2025"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ortomsk.ru" TargetMode="External"/><Relationship Id="rId23" Type="http://schemas.openxmlformats.org/officeDocument/2006/relationships/hyperlink" Target="https://login.consultant.ru/link/?req=doc&amp;base=LAW&amp;n=508490&amp;date=04.09.2025" TargetMode="External"/><Relationship Id="rId28" Type="http://schemas.openxmlformats.org/officeDocument/2006/relationships/hyperlink" Target="https://login.consultant.ru/link/?req=doc&amp;base=LAW&amp;n=356859&amp;date=04.09.2025" TargetMode="External"/><Relationship Id="rId36" Type="http://schemas.openxmlformats.org/officeDocument/2006/relationships/hyperlink" Target="https://login.consultant.ru/link/?req=doc&amp;base=LAW&amp;n=499769&amp;date=04.09.2025" TargetMode="External"/><Relationship Id="rId10" Type="http://schemas.openxmlformats.org/officeDocument/2006/relationships/hyperlink" Target="https://login.consultant.ru/link/?req=doc&amp;base=LAW&amp;n=499769&amp;date=04.09.2025&amp;dst=76&amp;field=134" TargetMode="External"/><Relationship Id="rId19" Type="http://schemas.openxmlformats.org/officeDocument/2006/relationships/hyperlink" Target="https://login.consultant.ru/link/?req=doc&amp;base=LAW&amp;n=499769&amp;date=04.09.2025" TargetMode="External"/><Relationship Id="rId31" Type="http://schemas.openxmlformats.org/officeDocument/2006/relationships/hyperlink" Target="https://login.consultant.ru/link/?req=doc&amp;base=LAW&amp;n=499769&amp;date=04.09.2025&amp;dst=32&amp;fie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9769&amp;date=04.09.2025" TargetMode="External"/><Relationship Id="rId14" Type="http://schemas.openxmlformats.org/officeDocument/2006/relationships/hyperlink" Target="https://login.consultant.ru/link/?req=doc&amp;base=LAW&amp;n=499769&amp;date=04.09.2025" TargetMode="External"/><Relationship Id="rId22" Type="http://schemas.openxmlformats.org/officeDocument/2006/relationships/hyperlink" Target="https://login.consultant.ru/link/?req=doc&amp;base=LAW&amp;n=2875&amp;date=04.09.2025" TargetMode="External"/><Relationship Id="rId27" Type="http://schemas.openxmlformats.org/officeDocument/2006/relationships/hyperlink" Target="https://login.consultant.ru/link/?req=doc&amp;base=LAW&amp;n=137356&amp;date=04.09.2025" TargetMode="External"/><Relationship Id="rId30" Type="http://schemas.openxmlformats.org/officeDocument/2006/relationships/hyperlink" Target="mailto:info@ortomsk.ru" TargetMode="External"/><Relationship Id="rId35" Type="http://schemas.openxmlformats.org/officeDocument/2006/relationships/hyperlink" Target="https://login.consultant.ru/link/?req=doc&amp;base=LAW&amp;n=499769&amp;date=04.09.2025" TargetMode="External"/><Relationship Id="rId8" Type="http://schemas.openxmlformats.org/officeDocument/2006/relationships/hyperlink" Target="https://login.consultant.ru/link/?req=doc&amp;base=LAW&amp;n=499769&amp;date=04.09.2025&amp;dst=75&amp;field=134" TargetMode="External"/><Relationship Id="rId3" Type="http://schemas.openxmlformats.org/officeDocument/2006/relationships/settings" Target="settings.xml"/><Relationship Id="rId12" Type="http://schemas.openxmlformats.org/officeDocument/2006/relationships/hyperlink" Target="http://www.ortomsk.ru" TargetMode="External"/><Relationship Id="rId17" Type="http://schemas.openxmlformats.org/officeDocument/2006/relationships/hyperlink" Target="https://login.consultant.ru/link/?req=doc&amp;base=LAW&amp;n=499769&amp;date=04.09.2025" TargetMode="External"/><Relationship Id="rId25" Type="http://schemas.openxmlformats.org/officeDocument/2006/relationships/hyperlink" Target="https://login.consultant.ru/link/?req=doc&amp;base=LAW&amp;n=482887&amp;date=04.09.2025" TargetMode="External"/><Relationship Id="rId33" Type="http://schemas.openxmlformats.org/officeDocument/2006/relationships/hyperlink" Target="https://login.consultant.ru/link/?req=doc&amp;base=LAW&amp;n=382687&amp;date=04.09.2025&amp;dst=100012&amp;field=134" TargetMode="External"/><Relationship Id="rId38" Type="http://schemas.openxmlformats.org/officeDocument/2006/relationships/hyperlink" Target="https://login.consultant.ru/link/?req=doc&amp;base=LAW&amp;n=499769&amp;date=04.09.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1</Pages>
  <Words>4846</Words>
  <Characters>27628</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Наиля Юсупова</cp:lastModifiedBy>
  <cp:revision>11</cp:revision>
  <dcterms:created xsi:type="dcterms:W3CDTF">2025-09-04T11:14:00Z</dcterms:created>
  <dcterms:modified xsi:type="dcterms:W3CDTF">2026-04-20T09:04:00Z</dcterms:modified>
</cp:coreProperties>
</file>